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898A"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TOWN OF SHERIDAN</w:t>
      </w:r>
    </w:p>
    <w:p w14:paraId="2D744149"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DUNN COUNTY, WISCONSIN</w:t>
      </w:r>
    </w:p>
    <w:p w14:paraId="5FF9524D" w14:textId="77777777" w:rsidR="00287138" w:rsidRPr="008C48D7" w:rsidRDefault="00287138" w:rsidP="00287138">
      <w:pPr>
        <w:spacing w:after="0" w:line="240" w:lineRule="auto"/>
        <w:jc w:val="center"/>
        <w:rPr>
          <w:rFonts w:ascii="Bahnschrift Light SemiCondensed" w:hAnsi="Bahnschrift Light SemiCondensed"/>
          <w:b/>
          <w:sz w:val="28"/>
          <w:szCs w:val="28"/>
          <w:u w:val="single"/>
        </w:rPr>
      </w:pPr>
      <w:r w:rsidRPr="008C48D7">
        <w:rPr>
          <w:rFonts w:ascii="Bahnschrift Light SemiCondensed" w:hAnsi="Bahnschrift Light SemiCondensed"/>
          <w:b/>
          <w:sz w:val="28"/>
          <w:szCs w:val="28"/>
          <w:u w:val="single"/>
        </w:rPr>
        <w:t>NOTICE OF PUBLIC MEETING</w:t>
      </w:r>
    </w:p>
    <w:p w14:paraId="7AD74A6E"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304F64D5"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70DC176B" w14:textId="6CEA3751" w:rsidR="00287138" w:rsidRPr="008C48D7"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In accordance with the provisions of Section 19.84, Wisconsin Statutes, notice is hereby given that a public meeting of the </w:t>
      </w:r>
      <w:r w:rsidRPr="008C48D7">
        <w:rPr>
          <w:rFonts w:ascii="Bahnschrift Light SemiCondensed" w:hAnsi="Bahnschrift Light SemiCondensed"/>
          <w:b/>
          <w:sz w:val="24"/>
          <w:szCs w:val="24"/>
          <w:u w:val="single"/>
        </w:rPr>
        <w:t>Sheridan Town Board</w:t>
      </w:r>
      <w:r w:rsidRPr="008C48D7">
        <w:rPr>
          <w:rFonts w:ascii="Bahnschrift Light SemiCondensed" w:hAnsi="Bahnschrift Light SemiCondensed"/>
          <w:sz w:val="24"/>
          <w:szCs w:val="24"/>
        </w:rPr>
        <w:t xml:space="preserve"> will be held on</w:t>
      </w:r>
      <w:r w:rsidR="00D1718D">
        <w:rPr>
          <w:rFonts w:ascii="Bahnschrift Light SemiCondensed" w:hAnsi="Bahnschrift Light SemiCondensed"/>
          <w:sz w:val="24"/>
          <w:szCs w:val="24"/>
        </w:rPr>
        <w:t xml:space="preserve"> Tuesday,</w:t>
      </w:r>
      <w:r w:rsidRPr="008C48D7">
        <w:rPr>
          <w:rFonts w:ascii="Bahnschrift Light SemiCondensed" w:hAnsi="Bahnschrift Light SemiCondensed"/>
          <w:sz w:val="24"/>
          <w:szCs w:val="24"/>
        </w:rPr>
        <w:t xml:space="preserve"> </w:t>
      </w:r>
      <w:r w:rsidR="005C7AB8">
        <w:rPr>
          <w:rFonts w:ascii="Bahnschrift Light SemiCondensed" w:hAnsi="Bahnschrift Light SemiCondensed"/>
          <w:b/>
          <w:bCs/>
          <w:sz w:val="24"/>
          <w:szCs w:val="24"/>
          <w:u w:val="single"/>
        </w:rPr>
        <w:t xml:space="preserve">April </w:t>
      </w:r>
      <w:r w:rsidR="00B5110B">
        <w:rPr>
          <w:rFonts w:ascii="Bahnschrift Light SemiCondensed" w:hAnsi="Bahnschrift Light SemiCondensed"/>
          <w:b/>
          <w:bCs/>
          <w:sz w:val="24"/>
          <w:szCs w:val="24"/>
          <w:u w:val="single"/>
        </w:rPr>
        <w:t>21</w:t>
      </w:r>
      <w:r w:rsidR="00D04E45">
        <w:rPr>
          <w:rFonts w:ascii="Bahnschrift Light SemiCondensed" w:hAnsi="Bahnschrift Light SemiCondensed"/>
          <w:b/>
          <w:bCs/>
          <w:sz w:val="24"/>
          <w:szCs w:val="24"/>
          <w:u w:val="single"/>
        </w:rPr>
        <w:t>th</w:t>
      </w:r>
      <w:r w:rsidR="00300DFE">
        <w:rPr>
          <w:rFonts w:ascii="Bahnschrift Light SemiCondensed" w:hAnsi="Bahnschrift Light SemiCondensed"/>
          <w:b/>
          <w:sz w:val="24"/>
          <w:szCs w:val="24"/>
          <w:u w:val="single"/>
        </w:rPr>
        <w:t>, 2</w:t>
      </w:r>
      <w:r w:rsidR="00E53582">
        <w:rPr>
          <w:rFonts w:ascii="Bahnschrift Light SemiCondensed" w:hAnsi="Bahnschrift Light SemiCondensed"/>
          <w:b/>
          <w:sz w:val="24"/>
          <w:szCs w:val="24"/>
          <w:u w:val="single"/>
        </w:rPr>
        <w:t>02</w:t>
      </w:r>
      <w:r w:rsidR="00644092">
        <w:rPr>
          <w:rFonts w:ascii="Bahnschrift Light SemiCondensed" w:hAnsi="Bahnschrift Light SemiCondensed"/>
          <w:b/>
          <w:sz w:val="24"/>
          <w:szCs w:val="24"/>
          <w:u w:val="single"/>
        </w:rPr>
        <w:t>6</w:t>
      </w:r>
      <w:r w:rsidR="005E7FF1" w:rsidRPr="008C48D7">
        <w:rPr>
          <w:rFonts w:ascii="Bahnschrift Light SemiCondensed" w:hAnsi="Bahnschrift Light SemiCondensed"/>
          <w:b/>
          <w:sz w:val="24"/>
          <w:szCs w:val="24"/>
          <w:u w:val="single"/>
        </w:rPr>
        <w:t>,</w:t>
      </w:r>
      <w:r w:rsidR="00B86ACC">
        <w:rPr>
          <w:rFonts w:ascii="Bahnschrift Light SemiCondensed" w:hAnsi="Bahnschrift Light SemiCondensed"/>
          <w:sz w:val="24"/>
          <w:szCs w:val="24"/>
        </w:rPr>
        <w:t xml:space="preserve"> </w:t>
      </w:r>
      <w:r w:rsidR="0002106A">
        <w:rPr>
          <w:rFonts w:ascii="Bahnschrift Light SemiCondensed" w:hAnsi="Bahnschrift Light SemiCondensed"/>
          <w:sz w:val="24"/>
          <w:szCs w:val="24"/>
        </w:rPr>
        <w:t>at 6:00 pm</w:t>
      </w:r>
      <w:r w:rsidR="005B6E5D">
        <w:rPr>
          <w:rFonts w:ascii="Bahnschrift Light SemiCondensed" w:hAnsi="Bahnschrift Light SemiCondensed"/>
          <w:sz w:val="24"/>
          <w:szCs w:val="24"/>
        </w:rPr>
        <w:t xml:space="preserve">. </w:t>
      </w:r>
      <w:r w:rsidRPr="008C48D7">
        <w:rPr>
          <w:rFonts w:ascii="Bahnschrift Light SemiCondensed" w:hAnsi="Bahnschrift Light SemiCondensed"/>
          <w:sz w:val="24"/>
          <w:szCs w:val="24"/>
        </w:rPr>
        <w:t>at the Sheridan Town Hall</w:t>
      </w:r>
      <w:r w:rsidR="004D103F">
        <w:rPr>
          <w:rFonts w:ascii="Bahnschrift Light SemiCondensed" w:hAnsi="Bahnschrift Light SemiCondensed"/>
          <w:sz w:val="24"/>
          <w:szCs w:val="24"/>
        </w:rPr>
        <w:t xml:space="preserve"> (E3705 County Road VVV, Wheeler, WI 54772)</w:t>
      </w:r>
      <w:r w:rsidRPr="008C48D7">
        <w:rPr>
          <w:rFonts w:ascii="Bahnschrift Light SemiCondensed" w:hAnsi="Bahnschrift Light SemiCondensed"/>
          <w:sz w:val="24"/>
          <w:szCs w:val="24"/>
        </w:rPr>
        <w:t>.  Items of business to be discussed or acted upon at this meeting are listed below:</w:t>
      </w:r>
    </w:p>
    <w:p w14:paraId="467B4E1F" w14:textId="77777777" w:rsidR="00287138" w:rsidRPr="008C48D7" w:rsidRDefault="00287138" w:rsidP="00287138">
      <w:pPr>
        <w:spacing w:after="0" w:line="240" w:lineRule="auto"/>
        <w:jc w:val="center"/>
        <w:rPr>
          <w:rFonts w:ascii="Bahnschrift Light SemiCondensed" w:hAnsi="Bahnschrift Light SemiCondensed"/>
          <w:sz w:val="24"/>
          <w:szCs w:val="24"/>
        </w:rPr>
      </w:pPr>
      <w:r w:rsidRPr="008C48D7">
        <w:rPr>
          <w:rFonts w:ascii="Bahnschrift Light SemiCondensed" w:hAnsi="Bahnschrift Light SemiCondensed"/>
          <w:b/>
          <w:sz w:val="24"/>
          <w:szCs w:val="24"/>
          <w:u w:val="single"/>
        </w:rPr>
        <w:t xml:space="preserve">AGENDA </w:t>
      </w:r>
    </w:p>
    <w:p w14:paraId="0370C49F" w14:textId="77777777" w:rsidR="00287138" w:rsidRPr="008C48D7" w:rsidRDefault="00287138" w:rsidP="00287138">
      <w:pPr>
        <w:spacing w:after="0" w:line="240" w:lineRule="auto"/>
        <w:rPr>
          <w:rFonts w:ascii="Bahnschrift Light SemiCondensed" w:hAnsi="Bahnschrift Light SemiCondensed"/>
          <w:sz w:val="24"/>
          <w:szCs w:val="24"/>
        </w:rPr>
      </w:pPr>
    </w:p>
    <w:p w14:paraId="1833B492"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Call to Order</w:t>
      </w:r>
    </w:p>
    <w:p w14:paraId="12A31058"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Pledge of Allegiance</w:t>
      </w:r>
      <w:r w:rsidR="009240B4">
        <w:rPr>
          <w:rFonts w:ascii="Bahnschrift Light SemiCondensed" w:hAnsi="Bahnschrift Light SemiCondensed"/>
          <w:sz w:val="24"/>
          <w:szCs w:val="24"/>
        </w:rPr>
        <w:tab/>
      </w:r>
    </w:p>
    <w:p w14:paraId="14B6C881"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Roll Call</w:t>
      </w:r>
    </w:p>
    <w:p w14:paraId="4336A9BF" w14:textId="3D1FEA6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Approval of Minutes – </w:t>
      </w:r>
      <w:r w:rsidR="005C7AB8">
        <w:rPr>
          <w:rFonts w:ascii="Bahnschrift Light SemiCondensed" w:hAnsi="Bahnschrift Light SemiCondensed"/>
          <w:sz w:val="24"/>
          <w:szCs w:val="24"/>
        </w:rPr>
        <w:t>March</w:t>
      </w:r>
      <w:r w:rsidR="00B90180">
        <w:rPr>
          <w:rFonts w:ascii="Bahnschrift Light SemiCondensed" w:hAnsi="Bahnschrift Light SemiCondensed"/>
          <w:sz w:val="24"/>
          <w:szCs w:val="24"/>
        </w:rPr>
        <w:t xml:space="preserve"> 10</w:t>
      </w:r>
      <w:r w:rsidR="00C073B5">
        <w:rPr>
          <w:rFonts w:ascii="Bahnschrift Light SemiCondensed" w:hAnsi="Bahnschrift Light SemiCondensed"/>
          <w:sz w:val="24"/>
          <w:szCs w:val="24"/>
        </w:rPr>
        <w:t>th</w:t>
      </w:r>
      <w:r w:rsidR="00710D82">
        <w:rPr>
          <w:rFonts w:ascii="Bahnschrift Light SemiCondensed" w:hAnsi="Bahnschrift Light SemiCondensed"/>
          <w:sz w:val="24"/>
          <w:szCs w:val="24"/>
        </w:rPr>
        <w:t>, 202</w:t>
      </w:r>
      <w:r w:rsidR="00D02CCC">
        <w:rPr>
          <w:rFonts w:ascii="Bahnschrift Light SemiCondensed" w:hAnsi="Bahnschrift Light SemiCondensed"/>
          <w:sz w:val="24"/>
          <w:szCs w:val="24"/>
        </w:rPr>
        <w:t>6</w:t>
      </w:r>
    </w:p>
    <w:p w14:paraId="1628C368" w14:textId="6C6ADF9A" w:rsidR="00DA2190" w:rsidRPr="00705B51" w:rsidRDefault="00287138" w:rsidP="00705B51">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Approval of Financial Report</w:t>
      </w:r>
      <w:r w:rsidR="00E97AF1">
        <w:rPr>
          <w:rFonts w:ascii="Bahnschrift Light SemiCondensed" w:hAnsi="Bahnschrift Light SemiCondensed"/>
          <w:sz w:val="24"/>
          <w:szCs w:val="24"/>
        </w:rPr>
        <w:t xml:space="preserve"> </w:t>
      </w:r>
    </w:p>
    <w:p w14:paraId="69C0D139" w14:textId="0F8F49FB" w:rsidR="00996635" w:rsidRPr="00355777" w:rsidRDefault="00287138" w:rsidP="00F330D5">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Public Comment</w:t>
      </w:r>
    </w:p>
    <w:p w14:paraId="297C1375" w14:textId="77777777"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Sexton’s Report</w:t>
      </w:r>
    </w:p>
    <w:p w14:paraId="18033E42" w14:textId="7578ED61"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Road Report</w:t>
      </w:r>
    </w:p>
    <w:p w14:paraId="4F7819C8" w14:textId="70F8EEBC"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Emergency Services Reports</w:t>
      </w:r>
      <w:r w:rsidR="00D1718D">
        <w:rPr>
          <w:rFonts w:ascii="Bahnschrift Light SemiCondensed" w:hAnsi="Bahnschrift Light SemiCondensed"/>
          <w:sz w:val="24"/>
          <w:szCs w:val="24"/>
        </w:rPr>
        <w:tab/>
      </w:r>
    </w:p>
    <w:p w14:paraId="451C03C0" w14:textId="1B521AAA" w:rsidR="00DD7AB0" w:rsidRDefault="00287138" w:rsidP="0016102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Clerk’s Repor</w:t>
      </w:r>
      <w:r w:rsidR="00042E22">
        <w:rPr>
          <w:rFonts w:ascii="Bahnschrift Light SemiCondensed" w:hAnsi="Bahnschrift Light SemiCondensed"/>
          <w:sz w:val="24"/>
          <w:szCs w:val="24"/>
        </w:rPr>
        <w:t>t</w:t>
      </w:r>
      <w:bookmarkStart w:id="0" w:name="_Hlk158739857"/>
    </w:p>
    <w:p w14:paraId="4C258C11" w14:textId="0EDE55CB" w:rsidR="0044077D" w:rsidRPr="00EB079C" w:rsidRDefault="00D02CCC" w:rsidP="00EB079C">
      <w:pPr>
        <w:pStyle w:val="ListParagraph"/>
        <w:numPr>
          <w:ilvl w:val="1"/>
          <w:numId w:val="4"/>
        </w:numPr>
        <w:spacing w:after="0" w:line="240" w:lineRule="auto"/>
        <w:rPr>
          <w:rFonts w:ascii="Bahnschrift Light SemiCondensed" w:hAnsi="Bahnschrift Light SemiCondensed"/>
          <w:sz w:val="24"/>
          <w:szCs w:val="24"/>
        </w:rPr>
      </w:pPr>
      <w:bookmarkStart w:id="1" w:name="_Hlk219132691"/>
      <w:r w:rsidRPr="00EB079C">
        <w:rPr>
          <w:rFonts w:ascii="Bahnschrift Light SemiCondensed" w:hAnsi="Bahnschrift Light SemiCondensed"/>
          <w:sz w:val="24"/>
          <w:szCs w:val="24"/>
        </w:rPr>
        <w:t>Board of Review</w:t>
      </w:r>
      <w:r w:rsidR="00D213A3" w:rsidRPr="00EB079C">
        <w:rPr>
          <w:rFonts w:ascii="Bahnschrift Light SemiCondensed" w:hAnsi="Bahnschrift Light SemiCondensed"/>
          <w:sz w:val="24"/>
          <w:szCs w:val="24"/>
        </w:rPr>
        <w:t xml:space="preserve"> </w:t>
      </w:r>
      <w:r w:rsidR="00861A31" w:rsidRPr="00EB079C">
        <w:rPr>
          <w:rFonts w:ascii="Bahnschrift Light SemiCondensed" w:hAnsi="Bahnschrift Light SemiCondensed"/>
          <w:sz w:val="24"/>
          <w:szCs w:val="24"/>
        </w:rPr>
        <w:t>–</w:t>
      </w:r>
      <w:r w:rsidR="00D213A3" w:rsidRPr="00EB079C">
        <w:rPr>
          <w:rFonts w:ascii="Bahnschrift Light SemiCondensed" w:hAnsi="Bahnschrift Light SemiCondensed"/>
          <w:sz w:val="24"/>
          <w:szCs w:val="24"/>
        </w:rPr>
        <w:t xml:space="preserve"> </w:t>
      </w:r>
      <w:r w:rsidR="00861A31" w:rsidRPr="00EB079C">
        <w:rPr>
          <w:rFonts w:ascii="Bahnschrift Light SemiCondensed" w:hAnsi="Bahnschrift Light SemiCondensed"/>
          <w:sz w:val="24"/>
          <w:szCs w:val="24"/>
        </w:rPr>
        <w:t xml:space="preserve">May </w:t>
      </w:r>
      <w:r w:rsidR="001E47A9" w:rsidRPr="00EB079C">
        <w:rPr>
          <w:rFonts w:ascii="Bahnschrift Light SemiCondensed" w:hAnsi="Bahnschrift Light SemiCondensed"/>
          <w:sz w:val="24"/>
          <w:szCs w:val="24"/>
        </w:rPr>
        <w:t xml:space="preserve">12th, </w:t>
      </w:r>
      <w:r w:rsidR="0021173B" w:rsidRPr="00EB079C">
        <w:rPr>
          <w:rFonts w:ascii="Bahnschrift Light SemiCondensed" w:hAnsi="Bahnschrift Light SemiCondensed"/>
          <w:sz w:val="24"/>
          <w:szCs w:val="24"/>
        </w:rPr>
        <w:t>2026,</w:t>
      </w:r>
      <w:r w:rsidR="001E47A9" w:rsidRPr="00EB079C">
        <w:rPr>
          <w:rFonts w:ascii="Bahnschrift Light SemiCondensed" w:hAnsi="Bahnschrift Light SemiCondensed"/>
          <w:sz w:val="24"/>
          <w:szCs w:val="24"/>
        </w:rPr>
        <w:t xml:space="preserve"> from 6 pm to 8 pm</w:t>
      </w:r>
    </w:p>
    <w:p w14:paraId="633358E2" w14:textId="337F88FC" w:rsidR="004779D9" w:rsidRPr="00284EE7" w:rsidRDefault="004779D9" w:rsidP="00EB079C">
      <w:pPr>
        <w:numPr>
          <w:ilvl w:val="1"/>
          <w:numId w:val="4"/>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Spring Election - April 7</w:t>
      </w:r>
      <w:r w:rsidRPr="004779D9">
        <w:rPr>
          <w:rFonts w:ascii="Bahnschrift Light SemiCondensed" w:hAnsi="Bahnschrift Light SemiCondensed"/>
          <w:sz w:val="24"/>
          <w:szCs w:val="24"/>
          <w:vertAlign w:val="superscript"/>
        </w:rPr>
        <w:t>th</w:t>
      </w:r>
    </w:p>
    <w:bookmarkEnd w:id="0"/>
    <w:bookmarkEnd w:id="1"/>
    <w:p w14:paraId="5FE14AB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Items Placed at the request of the Chair </w:t>
      </w:r>
    </w:p>
    <w:p w14:paraId="29ED8E99" w14:textId="26360D83" w:rsidR="00D04E45" w:rsidRDefault="00287138" w:rsidP="00644092">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Old Busines</w:t>
      </w:r>
      <w:bookmarkStart w:id="2" w:name="_Hlk24569049"/>
      <w:r w:rsidR="004A2B14">
        <w:rPr>
          <w:rFonts w:ascii="Bahnschrift Light SemiCondensed" w:hAnsi="Bahnschrift Light SemiCondensed"/>
          <w:sz w:val="24"/>
          <w:szCs w:val="24"/>
        </w:rPr>
        <w:t>s</w:t>
      </w:r>
    </w:p>
    <w:bookmarkEnd w:id="2"/>
    <w:p w14:paraId="17AE205A" w14:textId="68BDE93D" w:rsidR="00E31447" w:rsidRDefault="00287138" w:rsidP="00E31447">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New Busi</w:t>
      </w:r>
      <w:bookmarkStart w:id="3" w:name="_Hlk118471555"/>
      <w:r w:rsidR="006958A5">
        <w:rPr>
          <w:rFonts w:ascii="Bahnschrift Light SemiCondensed" w:hAnsi="Bahnschrift Light SemiCondensed"/>
          <w:sz w:val="24"/>
          <w:szCs w:val="24"/>
        </w:rPr>
        <w:t>ness</w:t>
      </w:r>
    </w:p>
    <w:bookmarkEnd w:id="3"/>
    <w:p w14:paraId="3F12D94E" w14:textId="0E3F97FB"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Next Meeting </w:t>
      </w:r>
      <w:r w:rsidR="0059523A" w:rsidRPr="008C48D7">
        <w:rPr>
          <w:rFonts w:ascii="Bahnschrift Light SemiCondensed" w:hAnsi="Bahnschrift Light SemiCondensed"/>
          <w:sz w:val="24"/>
          <w:szCs w:val="24"/>
        </w:rPr>
        <w:t>Dat</w:t>
      </w:r>
      <w:r w:rsidR="004A2B14">
        <w:rPr>
          <w:rFonts w:ascii="Bahnschrift Light SemiCondensed" w:hAnsi="Bahnschrift Light SemiCondensed"/>
          <w:sz w:val="24"/>
          <w:szCs w:val="24"/>
        </w:rPr>
        <w:t>e</w:t>
      </w:r>
    </w:p>
    <w:p w14:paraId="51275E2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Adjournment</w:t>
      </w:r>
    </w:p>
    <w:p w14:paraId="6E52D4D4" w14:textId="77777777" w:rsidR="00287138" w:rsidRPr="008C48D7" w:rsidRDefault="00287138" w:rsidP="00287138">
      <w:pPr>
        <w:spacing w:after="0" w:line="240" w:lineRule="auto"/>
        <w:rPr>
          <w:rFonts w:ascii="Bahnschrift Light SemiCondensed" w:hAnsi="Bahnschrift Light SemiCondensed"/>
          <w:sz w:val="24"/>
          <w:szCs w:val="24"/>
        </w:rPr>
      </w:pPr>
    </w:p>
    <w:p w14:paraId="7ABBB5BC" w14:textId="77777777" w:rsidR="00287138" w:rsidRPr="008C48D7" w:rsidRDefault="00287138" w:rsidP="00287138">
      <w:pPr>
        <w:spacing w:after="0" w:line="240" w:lineRule="auto"/>
        <w:rPr>
          <w:rFonts w:ascii="Bahnschrift Light SemiCondensed" w:hAnsi="Bahnschrift Light SemiCondensed"/>
          <w:sz w:val="24"/>
          <w:szCs w:val="24"/>
        </w:rPr>
      </w:pPr>
    </w:p>
    <w:p w14:paraId="0E37DCB8" w14:textId="77777777" w:rsidR="00287138"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Joe Boesl, Clerk</w:t>
      </w:r>
    </w:p>
    <w:p w14:paraId="101B3638" w14:textId="77777777" w:rsidR="00287138" w:rsidRPr="008C48D7" w:rsidRDefault="00287138" w:rsidP="00287138">
      <w:pPr>
        <w:spacing w:after="0" w:line="240" w:lineRule="auto"/>
        <w:rPr>
          <w:rFonts w:ascii="Bahnschrift Light SemiCondensed" w:hAnsi="Bahnschrift Light SemiCondensed"/>
          <w:sz w:val="24"/>
          <w:szCs w:val="24"/>
        </w:rPr>
      </w:pPr>
    </w:p>
    <w:p w14:paraId="7EFBBEBC" w14:textId="77777777" w:rsidR="00287138" w:rsidRPr="00213B7D" w:rsidRDefault="00287138" w:rsidP="00287138">
      <w:pPr>
        <w:spacing w:after="0" w:line="240" w:lineRule="auto"/>
        <w:rPr>
          <w:rFonts w:ascii="Bahnschrift Light SemiCondensed" w:hAnsi="Bahnschrift Light SemiCondensed"/>
          <w:sz w:val="16"/>
          <w:szCs w:val="16"/>
        </w:rPr>
      </w:pPr>
      <w:r w:rsidRPr="00213B7D">
        <w:rPr>
          <w:rFonts w:ascii="Bahnschrift Light SemiCondensed" w:hAnsi="Bahnschrift Light SemiCondensed"/>
          <w:sz w:val="16"/>
          <w:szCs w:val="16"/>
        </w:rPr>
        <w:t>Agenda items may be taken up in an order different than that listed.  Any changes to the agenda will be posted at least 24 hours in advance, or in the case of good cause at least 2 hours in advance, at the following locations:  the door at the Town Hall and on the Town’s website located at www.sheridantownship.org.</w:t>
      </w:r>
    </w:p>
    <w:p w14:paraId="631B91D2" w14:textId="77777777" w:rsidR="00287138" w:rsidRPr="00213B7D" w:rsidRDefault="00287138" w:rsidP="00287138">
      <w:pPr>
        <w:shd w:val="clear" w:color="auto" w:fill="FFFFFF"/>
        <w:spacing w:after="0" w:line="240" w:lineRule="auto"/>
        <w:rPr>
          <w:rFonts w:ascii="Bahnschrift Light SemiCondensed" w:hAnsi="Bahnschrift Light SemiCondensed"/>
          <w:sz w:val="16"/>
          <w:szCs w:val="16"/>
        </w:rPr>
      </w:pPr>
      <w:r w:rsidRPr="00213B7D">
        <w:rPr>
          <w:rFonts w:ascii="Bahnschrift Light SemiCondensed" w:eastAsia="Times New Roman" w:hAnsi="Bahnschrift Light SemiCondensed"/>
          <w:color w:val="222222"/>
          <w:sz w:val="16"/>
          <w:szCs w:val="16"/>
        </w:rPr>
        <w:t>The meeting is accessible to the elderly and disabled.  Any citizen requiring a reasonable accommodation to attend the board meeting should contact the Town of Sheridan in advance.  The Town of Sheridan is an equal opportunity provider and employer.</w:t>
      </w:r>
    </w:p>
    <w:p w14:paraId="33B600B4" w14:textId="77777777" w:rsidR="00287138" w:rsidRDefault="00287138"/>
    <w:sectPr w:rsidR="00287138" w:rsidSect="00AA7C87">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25E7"/>
    <w:multiLevelType w:val="hybridMultilevel"/>
    <w:tmpl w:val="7CDC72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42ED6"/>
    <w:multiLevelType w:val="hybridMultilevel"/>
    <w:tmpl w:val="0B8C5D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B040422"/>
    <w:multiLevelType w:val="hybridMultilevel"/>
    <w:tmpl w:val="98A0C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FF6ED3"/>
    <w:multiLevelType w:val="hybridMultilevel"/>
    <w:tmpl w:val="CB087FF8"/>
    <w:lvl w:ilvl="0" w:tplc="DF1016F8">
      <w:start w:val="1"/>
      <w:numFmt w:val="decimal"/>
      <w:lvlText w:val="%1."/>
      <w:lvlJc w:val="left"/>
      <w:pPr>
        <w:ind w:left="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04E3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4DF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30C4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866A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0E38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5AC8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B02B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C60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72345330">
    <w:abstractNumId w:val="2"/>
  </w:num>
  <w:num w:numId="2" w16cid:durableId="452092671">
    <w:abstractNumId w:val="1"/>
  </w:num>
  <w:num w:numId="3" w16cid:durableId="1514345736">
    <w:abstractNumId w:val="3"/>
  </w:num>
  <w:num w:numId="4" w16cid:durableId="72387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38"/>
    <w:rsid w:val="00005168"/>
    <w:rsid w:val="000125C1"/>
    <w:rsid w:val="0001442D"/>
    <w:rsid w:val="0002106A"/>
    <w:rsid w:val="0002263D"/>
    <w:rsid w:val="00027204"/>
    <w:rsid w:val="000317D9"/>
    <w:rsid w:val="000321B1"/>
    <w:rsid w:val="00040C57"/>
    <w:rsid w:val="00042E22"/>
    <w:rsid w:val="0004749C"/>
    <w:rsid w:val="0006590B"/>
    <w:rsid w:val="00066C6F"/>
    <w:rsid w:val="000703CE"/>
    <w:rsid w:val="000757DE"/>
    <w:rsid w:val="0008235F"/>
    <w:rsid w:val="00094E51"/>
    <w:rsid w:val="00095419"/>
    <w:rsid w:val="0009649D"/>
    <w:rsid w:val="000966BF"/>
    <w:rsid w:val="000B3E64"/>
    <w:rsid w:val="000B65FF"/>
    <w:rsid w:val="000B67A1"/>
    <w:rsid w:val="000B7855"/>
    <w:rsid w:val="000C044C"/>
    <w:rsid w:val="000C3CE6"/>
    <w:rsid w:val="000C55FA"/>
    <w:rsid w:val="000C5B8C"/>
    <w:rsid w:val="000C69EE"/>
    <w:rsid w:val="000D0DF7"/>
    <w:rsid w:val="000E33DB"/>
    <w:rsid w:val="000F0E9D"/>
    <w:rsid w:val="000F56D0"/>
    <w:rsid w:val="000F7B88"/>
    <w:rsid w:val="00102F1E"/>
    <w:rsid w:val="0010328A"/>
    <w:rsid w:val="00105A86"/>
    <w:rsid w:val="00131027"/>
    <w:rsid w:val="00132236"/>
    <w:rsid w:val="001352CC"/>
    <w:rsid w:val="00140EEF"/>
    <w:rsid w:val="001602F7"/>
    <w:rsid w:val="00161028"/>
    <w:rsid w:val="00187BD6"/>
    <w:rsid w:val="001961F2"/>
    <w:rsid w:val="001B6658"/>
    <w:rsid w:val="001C09A9"/>
    <w:rsid w:val="001C1485"/>
    <w:rsid w:val="001C7BD5"/>
    <w:rsid w:val="001D4A13"/>
    <w:rsid w:val="001E2762"/>
    <w:rsid w:val="001E47A9"/>
    <w:rsid w:val="001F1D09"/>
    <w:rsid w:val="00201A10"/>
    <w:rsid w:val="00203C9E"/>
    <w:rsid w:val="0021173B"/>
    <w:rsid w:val="00213B7D"/>
    <w:rsid w:val="00221751"/>
    <w:rsid w:val="00227439"/>
    <w:rsid w:val="00227588"/>
    <w:rsid w:val="00241B31"/>
    <w:rsid w:val="0025483F"/>
    <w:rsid w:val="00260F83"/>
    <w:rsid w:val="00261209"/>
    <w:rsid w:val="00261389"/>
    <w:rsid w:val="00283E6A"/>
    <w:rsid w:val="00284EE7"/>
    <w:rsid w:val="002868BA"/>
    <w:rsid w:val="00286AF1"/>
    <w:rsid w:val="00287138"/>
    <w:rsid w:val="00296BC4"/>
    <w:rsid w:val="002A3818"/>
    <w:rsid w:val="002A5FD8"/>
    <w:rsid w:val="002B6D12"/>
    <w:rsid w:val="002D7D40"/>
    <w:rsid w:val="002F0834"/>
    <w:rsid w:val="00300DAA"/>
    <w:rsid w:val="00300DFE"/>
    <w:rsid w:val="00304017"/>
    <w:rsid w:val="00355777"/>
    <w:rsid w:val="00357386"/>
    <w:rsid w:val="00360279"/>
    <w:rsid w:val="00361908"/>
    <w:rsid w:val="003637AB"/>
    <w:rsid w:val="0036491A"/>
    <w:rsid w:val="00365927"/>
    <w:rsid w:val="0037721B"/>
    <w:rsid w:val="00382BC4"/>
    <w:rsid w:val="003834AC"/>
    <w:rsid w:val="003A58BE"/>
    <w:rsid w:val="003B033E"/>
    <w:rsid w:val="003B5D53"/>
    <w:rsid w:val="003C3462"/>
    <w:rsid w:val="003C5835"/>
    <w:rsid w:val="003D0B9F"/>
    <w:rsid w:val="003D5C72"/>
    <w:rsid w:val="0041571E"/>
    <w:rsid w:val="00431F73"/>
    <w:rsid w:val="0044077D"/>
    <w:rsid w:val="004515DC"/>
    <w:rsid w:val="00453E5D"/>
    <w:rsid w:val="004552F5"/>
    <w:rsid w:val="004779D9"/>
    <w:rsid w:val="00480F62"/>
    <w:rsid w:val="00485F41"/>
    <w:rsid w:val="00490062"/>
    <w:rsid w:val="004918B5"/>
    <w:rsid w:val="004951C2"/>
    <w:rsid w:val="004A2B14"/>
    <w:rsid w:val="004B45D6"/>
    <w:rsid w:val="004C3D86"/>
    <w:rsid w:val="004D103F"/>
    <w:rsid w:val="004D2334"/>
    <w:rsid w:val="004D45A4"/>
    <w:rsid w:val="004E10E3"/>
    <w:rsid w:val="004E2C89"/>
    <w:rsid w:val="004F7E83"/>
    <w:rsid w:val="00507BAB"/>
    <w:rsid w:val="00510A4B"/>
    <w:rsid w:val="005130D1"/>
    <w:rsid w:val="00524D01"/>
    <w:rsid w:val="00533B98"/>
    <w:rsid w:val="00542AD2"/>
    <w:rsid w:val="00547DA8"/>
    <w:rsid w:val="00564B98"/>
    <w:rsid w:val="00583463"/>
    <w:rsid w:val="00586487"/>
    <w:rsid w:val="00590D7D"/>
    <w:rsid w:val="0059523A"/>
    <w:rsid w:val="005B2D23"/>
    <w:rsid w:val="005B2F36"/>
    <w:rsid w:val="005B6E5D"/>
    <w:rsid w:val="005B79B7"/>
    <w:rsid w:val="005C7AB8"/>
    <w:rsid w:val="005D690D"/>
    <w:rsid w:val="005E7FF1"/>
    <w:rsid w:val="005F2751"/>
    <w:rsid w:val="005F31A0"/>
    <w:rsid w:val="00601B42"/>
    <w:rsid w:val="00605133"/>
    <w:rsid w:val="006202B7"/>
    <w:rsid w:val="00636920"/>
    <w:rsid w:val="00636B7C"/>
    <w:rsid w:val="00644092"/>
    <w:rsid w:val="0064519D"/>
    <w:rsid w:val="00675404"/>
    <w:rsid w:val="00686BF0"/>
    <w:rsid w:val="006958A5"/>
    <w:rsid w:val="006A21D5"/>
    <w:rsid w:val="006C13D9"/>
    <w:rsid w:val="006C6861"/>
    <w:rsid w:val="006D239C"/>
    <w:rsid w:val="00705B51"/>
    <w:rsid w:val="00710D82"/>
    <w:rsid w:val="00724435"/>
    <w:rsid w:val="0072472F"/>
    <w:rsid w:val="00726392"/>
    <w:rsid w:val="00763977"/>
    <w:rsid w:val="007939BF"/>
    <w:rsid w:val="00795384"/>
    <w:rsid w:val="007A4FC9"/>
    <w:rsid w:val="007B3113"/>
    <w:rsid w:val="007C6985"/>
    <w:rsid w:val="007F6534"/>
    <w:rsid w:val="007F6CCD"/>
    <w:rsid w:val="00810269"/>
    <w:rsid w:val="00810765"/>
    <w:rsid w:val="0081490D"/>
    <w:rsid w:val="00823D86"/>
    <w:rsid w:val="0084349E"/>
    <w:rsid w:val="008460CE"/>
    <w:rsid w:val="00861A31"/>
    <w:rsid w:val="00861AE0"/>
    <w:rsid w:val="008738AC"/>
    <w:rsid w:val="00875A1D"/>
    <w:rsid w:val="00890D52"/>
    <w:rsid w:val="0089240A"/>
    <w:rsid w:val="00893AE1"/>
    <w:rsid w:val="008964D5"/>
    <w:rsid w:val="00896E88"/>
    <w:rsid w:val="008A7BED"/>
    <w:rsid w:val="008C1916"/>
    <w:rsid w:val="008C4FC5"/>
    <w:rsid w:val="008C550E"/>
    <w:rsid w:val="008E60FB"/>
    <w:rsid w:val="008F1275"/>
    <w:rsid w:val="009027A8"/>
    <w:rsid w:val="00906D8F"/>
    <w:rsid w:val="00921E1E"/>
    <w:rsid w:val="009240B4"/>
    <w:rsid w:val="0092639F"/>
    <w:rsid w:val="009659ED"/>
    <w:rsid w:val="00971F60"/>
    <w:rsid w:val="00996635"/>
    <w:rsid w:val="009A60C7"/>
    <w:rsid w:val="009B04AF"/>
    <w:rsid w:val="009D548C"/>
    <w:rsid w:val="009D5AC1"/>
    <w:rsid w:val="009E3621"/>
    <w:rsid w:val="009F307C"/>
    <w:rsid w:val="00A06B3B"/>
    <w:rsid w:val="00A103FF"/>
    <w:rsid w:val="00A16B4C"/>
    <w:rsid w:val="00A21D85"/>
    <w:rsid w:val="00A23537"/>
    <w:rsid w:val="00A306A3"/>
    <w:rsid w:val="00A4274B"/>
    <w:rsid w:val="00A4403C"/>
    <w:rsid w:val="00A51DCA"/>
    <w:rsid w:val="00A53B2D"/>
    <w:rsid w:val="00A54326"/>
    <w:rsid w:val="00A62962"/>
    <w:rsid w:val="00A776B5"/>
    <w:rsid w:val="00A815D6"/>
    <w:rsid w:val="00A97466"/>
    <w:rsid w:val="00AA7C87"/>
    <w:rsid w:val="00AB0098"/>
    <w:rsid w:val="00AB6380"/>
    <w:rsid w:val="00AC3E80"/>
    <w:rsid w:val="00AC746D"/>
    <w:rsid w:val="00AD66BF"/>
    <w:rsid w:val="00AE24DF"/>
    <w:rsid w:val="00AE357A"/>
    <w:rsid w:val="00AE3D89"/>
    <w:rsid w:val="00AE6F8D"/>
    <w:rsid w:val="00B10E3B"/>
    <w:rsid w:val="00B5110B"/>
    <w:rsid w:val="00B73E87"/>
    <w:rsid w:val="00B86ACC"/>
    <w:rsid w:val="00B90180"/>
    <w:rsid w:val="00BA4F54"/>
    <w:rsid w:val="00BA5EF9"/>
    <w:rsid w:val="00BB1042"/>
    <w:rsid w:val="00BB5C52"/>
    <w:rsid w:val="00BC5861"/>
    <w:rsid w:val="00BD33EF"/>
    <w:rsid w:val="00BE5E02"/>
    <w:rsid w:val="00BE65D5"/>
    <w:rsid w:val="00BF180A"/>
    <w:rsid w:val="00BF672E"/>
    <w:rsid w:val="00BF6C01"/>
    <w:rsid w:val="00C0165B"/>
    <w:rsid w:val="00C04AF7"/>
    <w:rsid w:val="00C073B5"/>
    <w:rsid w:val="00C155F7"/>
    <w:rsid w:val="00C40514"/>
    <w:rsid w:val="00C60EFF"/>
    <w:rsid w:val="00C67869"/>
    <w:rsid w:val="00C70EA3"/>
    <w:rsid w:val="00CA0DE8"/>
    <w:rsid w:val="00CA4DD5"/>
    <w:rsid w:val="00CA4F48"/>
    <w:rsid w:val="00CB5DD3"/>
    <w:rsid w:val="00CC3420"/>
    <w:rsid w:val="00CC3C57"/>
    <w:rsid w:val="00CC4761"/>
    <w:rsid w:val="00CC7D8C"/>
    <w:rsid w:val="00CD1BBE"/>
    <w:rsid w:val="00CD6CA1"/>
    <w:rsid w:val="00CE37B4"/>
    <w:rsid w:val="00CF4805"/>
    <w:rsid w:val="00CF775D"/>
    <w:rsid w:val="00D024CF"/>
    <w:rsid w:val="00D02CCC"/>
    <w:rsid w:val="00D04E45"/>
    <w:rsid w:val="00D1718D"/>
    <w:rsid w:val="00D213A3"/>
    <w:rsid w:val="00D23B47"/>
    <w:rsid w:val="00D32F4F"/>
    <w:rsid w:val="00D536AB"/>
    <w:rsid w:val="00D546BF"/>
    <w:rsid w:val="00D63360"/>
    <w:rsid w:val="00D94A4F"/>
    <w:rsid w:val="00D96D57"/>
    <w:rsid w:val="00DA2190"/>
    <w:rsid w:val="00DB3AF9"/>
    <w:rsid w:val="00DD4080"/>
    <w:rsid w:val="00DD7AB0"/>
    <w:rsid w:val="00DF050F"/>
    <w:rsid w:val="00DF48F2"/>
    <w:rsid w:val="00E06174"/>
    <w:rsid w:val="00E13293"/>
    <w:rsid w:val="00E1459E"/>
    <w:rsid w:val="00E22082"/>
    <w:rsid w:val="00E31447"/>
    <w:rsid w:val="00E3461E"/>
    <w:rsid w:val="00E354E4"/>
    <w:rsid w:val="00E455B7"/>
    <w:rsid w:val="00E4636E"/>
    <w:rsid w:val="00E51E5A"/>
    <w:rsid w:val="00E53582"/>
    <w:rsid w:val="00E543E7"/>
    <w:rsid w:val="00E60982"/>
    <w:rsid w:val="00E71355"/>
    <w:rsid w:val="00E71AAF"/>
    <w:rsid w:val="00E71AD8"/>
    <w:rsid w:val="00E74F7F"/>
    <w:rsid w:val="00E92E48"/>
    <w:rsid w:val="00E97AF1"/>
    <w:rsid w:val="00E97F71"/>
    <w:rsid w:val="00EA6BB9"/>
    <w:rsid w:val="00EB079C"/>
    <w:rsid w:val="00ED0D3E"/>
    <w:rsid w:val="00EE7E8D"/>
    <w:rsid w:val="00EF1D76"/>
    <w:rsid w:val="00F02BC5"/>
    <w:rsid w:val="00F10EB9"/>
    <w:rsid w:val="00F2225E"/>
    <w:rsid w:val="00F3010D"/>
    <w:rsid w:val="00F330D5"/>
    <w:rsid w:val="00F43710"/>
    <w:rsid w:val="00F506E1"/>
    <w:rsid w:val="00F61AAA"/>
    <w:rsid w:val="00F7727E"/>
    <w:rsid w:val="00F93EEC"/>
    <w:rsid w:val="00FA2AAF"/>
    <w:rsid w:val="00FD3D12"/>
    <w:rsid w:val="00FD65BA"/>
    <w:rsid w:val="00FE02F3"/>
    <w:rsid w:val="00FF1DF8"/>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1F7D"/>
  <w15:docId w15:val="{ABCE608E-6C4F-41AA-BEE2-CE657D8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13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Boesl</dc:creator>
  <cp:keywords/>
  <dc:description/>
  <cp:lastModifiedBy>Joe Boesl</cp:lastModifiedBy>
  <cp:revision>4</cp:revision>
  <cp:lastPrinted>2026-02-08T18:39:00Z</cp:lastPrinted>
  <dcterms:created xsi:type="dcterms:W3CDTF">2026-03-10T22:46:00Z</dcterms:created>
  <dcterms:modified xsi:type="dcterms:W3CDTF">2026-03-10T23:39:00Z</dcterms:modified>
</cp:coreProperties>
</file>