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E86" w14:textId="0EA2BE3C" w:rsidR="009B5B96" w:rsidRPr="006A1DC6" w:rsidRDefault="009B5B96" w:rsidP="009B5B96">
      <w:pPr>
        <w:rPr>
          <w:rFonts w:cstheme="minorHAnsi"/>
          <w:b/>
          <w:bCs/>
          <w:sz w:val="28"/>
          <w:szCs w:val="28"/>
        </w:rPr>
      </w:pPr>
      <w:r w:rsidRPr="006A1DC6">
        <w:rPr>
          <w:rFonts w:cstheme="minorHAnsi"/>
          <w:b/>
          <w:bCs/>
          <w:sz w:val="28"/>
          <w:szCs w:val="28"/>
        </w:rPr>
        <w:t>Board Meeting attendance</w:t>
      </w:r>
      <w:r w:rsidR="008E556E">
        <w:rPr>
          <w:rFonts w:cstheme="minorHAnsi"/>
          <w:b/>
          <w:bCs/>
          <w:sz w:val="28"/>
          <w:szCs w:val="28"/>
        </w:rPr>
        <w:t>:</w:t>
      </w:r>
      <w:r w:rsidRPr="006A1DC6">
        <w:rPr>
          <w:rFonts w:ascii="Arial" w:hAnsi="Arial" w:cs="Arial"/>
          <w:sz w:val="28"/>
          <w:szCs w:val="28"/>
        </w:rPr>
        <w:t xml:space="preserve"> </w:t>
      </w:r>
      <w:r w:rsidR="008E556E">
        <w:rPr>
          <w:rFonts w:ascii="Arial" w:hAnsi="Arial" w:cs="Arial"/>
          <w:sz w:val="28"/>
          <w:szCs w:val="28"/>
        </w:rPr>
        <w:t>Al Sweeney, Ryan Nelson, Carmen Franseen, Anne Remley-Haines, Randy Pickering, Stene Oakeson, Chad Larson, Tim Reed, Nick Viney, Mary Zimmerman, Ilene Axford, Lisa Imhoff</w:t>
      </w:r>
      <w:r w:rsidR="00F75739">
        <w:rPr>
          <w:rFonts w:ascii="Arial" w:hAnsi="Arial" w:cs="Arial"/>
          <w:sz w:val="28"/>
          <w:szCs w:val="28"/>
        </w:rPr>
        <w:t>, Bill Myhre</w:t>
      </w:r>
      <w:r w:rsidR="00D47F46">
        <w:rPr>
          <w:rFonts w:ascii="Arial" w:hAnsi="Arial" w:cs="Arial"/>
          <w:sz w:val="28"/>
          <w:szCs w:val="28"/>
        </w:rPr>
        <w:t xml:space="preserve">, </w:t>
      </w:r>
      <w:r w:rsidR="00F75739">
        <w:rPr>
          <w:rFonts w:ascii="Arial" w:hAnsi="Arial" w:cs="Arial"/>
          <w:sz w:val="28"/>
          <w:szCs w:val="28"/>
        </w:rPr>
        <w:t>Caitlin Rutz</w:t>
      </w:r>
      <w:r w:rsidR="00D47F46">
        <w:rPr>
          <w:rFonts w:ascii="Arial" w:hAnsi="Arial" w:cs="Arial"/>
          <w:sz w:val="28"/>
          <w:szCs w:val="28"/>
        </w:rPr>
        <w:t>, Cindy Johnson</w:t>
      </w:r>
      <w:r w:rsidR="00EA4E6B">
        <w:rPr>
          <w:rFonts w:ascii="Arial" w:hAnsi="Arial" w:cs="Arial"/>
          <w:sz w:val="28"/>
          <w:szCs w:val="28"/>
        </w:rPr>
        <w:t>, Scott Johnson</w:t>
      </w:r>
      <w:r w:rsidR="008E556E">
        <w:rPr>
          <w:rFonts w:ascii="Arial" w:hAnsi="Arial" w:cs="Arial"/>
          <w:sz w:val="28"/>
          <w:szCs w:val="28"/>
        </w:rPr>
        <w:t xml:space="preserve"> and Bob Fahey.</w:t>
      </w:r>
    </w:p>
    <w:p w14:paraId="2124DF10" w14:textId="77777777" w:rsidR="00E5784B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Pledge of Allegiance:</w:t>
      </w:r>
    </w:p>
    <w:p w14:paraId="5C3EBB27" w14:textId="4DA5ED04" w:rsidR="009B5B96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Call to order:</w:t>
      </w:r>
      <w:r w:rsidRPr="006A1DC6">
        <w:rPr>
          <w:rFonts w:cstheme="minorHAnsi"/>
          <w:b/>
          <w:bCs/>
          <w:sz w:val="28"/>
          <w:szCs w:val="28"/>
        </w:rPr>
        <w:t xml:space="preserve"> </w:t>
      </w:r>
      <w:r w:rsidR="004037D5">
        <w:rPr>
          <w:rFonts w:cstheme="minorHAnsi"/>
          <w:b/>
          <w:bCs/>
          <w:sz w:val="28"/>
          <w:szCs w:val="28"/>
        </w:rPr>
        <w:t>@632pm</w:t>
      </w:r>
    </w:p>
    <w:p w14:paraId="565E09EE" w14:textId="77777777" w:rsidR="00C302E3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 xml:space="preserve">Citizen Input: </w:t>
      </w:r>
      <w:r w:rsidR="004037D5">
        <w:rPr>
          <w:rFonts w:eastAsia="Times New Roman" w:cstheme="minorHAnsi"/>
          <w:b/>
          <w:bCs/>
          <w:color w:val="333333"/>
          <w:sz w:val="28"/>
          <w:szCs w:val="28"/>
        </w:rPr>
        <w:t xml:space="preserve">Sheriff present and asked that </w:t>
      </w:r>
      <w:r w:rsidR="00CD4D70">
        <w:rPr>
          <w:rFonts w:eastAsia="Times New Roman" w:cstheme="minorHAnsi"/>
          <w:b/>
          <w:bCs/>
          <w:color w:val="333333"/>
          <w:sz w:val="28"/>
          <w:szCs w:val="28"/>
        </w:rPr>
        <w:t>residents watch for an influx of transient individuals traveling through Porter.</w:t>
      </w:r>
      <w:r w:rsidR="004647B1">
        <w:rPr>
          <w:rFonts w:eastAsia="Times New Roman" w:cstheme="minorHAnsi"/>
          <w:b/>
          <w:bCs/>
          <w:color w:val="333333"/>
          <w:sz w:val="28"/>
          <w:szCs w:val="28"/>
        </w:rPr>
        <w:t xml:space="preserve"> Zimmerman asked if the speed </w:t>
      </w:r>
      <w:r w:rsidR="00FE1492">
        <w:rPr>
          <w:rFonts w:eastAsia="Times New Roman" w:cstheme="minorHAnsi"/>
          <w:b/>
          <w:bCs/>
          <w:color w:val="333333"/>
          <w:sz w:val="28"/>
          <w:szCs w:val="28"/>
        </w:rPr>
        <w:t xml:space="preserve">and activity </w:t>
      </w:r>
      <w:r w:rsidR="004647B1">
        <w:rPr>
          <w:rFonts w:eastAsia="Times New Roman" w:cstheme="minorHAnsi"/>
          <w:b/>
          <w:bCs/>
          <w:color w:val="333333"/>
          <w:sz w:val="28"/>
          <w:szCs w:val="28"/>
        </w:rPr>
        <w:t>on Tolles Rd. could be monitored</w:t>
      </w:r>
      <w:r w:rsidR="00FE6F37">
        <w:rPr>
          <w:rFonts w:eastAsia="Times New Roman" w:cstheme="minorHAnsi"/>
          <w:b/>
          <w:bCs/>
          <w:color w:val="333333"/>
          <w:sz w:val="28"/>
          <w:szCs w:val="28"/>
        </w:rPr>
        <w:t xml:space="preserve"> as a result of the road closures during this construction time.</w:t>
      </w:r>
      <w:r w:rsidR="00F56F38">
        <w:rPr>
          <w:rFonts w:eastAsia="Times New Roman" w:cstheme="minorHAnsi"/>
          <w:b/>
          <w:bCs/>
          <w:color w:val="333333"/>
          <w:sz w:val="28"/>
          <w:szCs w:val="28"/>
        </w:rPr>
        <w:t xml:space="preserve"> Zimmerman also stated that </w:t>
      </w:r>
      <w:r w:rsidR="00C30495">
        <w:rPr>
          <w:rFonts w:eastAsia="Times New Roman" w:cstheme="minorHAnsi"/>
          <w:b/>
          <w:bCs/>
          <w:color w:val="333333"/>
          <w:sz w:val="28"/>
          <w:szCs w:val="28"/>
        </w:rPr>
        <w:t xml:space="preserve">motorcycles are speeding on Tolles Rd. Sweeney also stated that </w:t>
      </w:r>
      <w:r w:rsidR="0036489F">
        <w:rPr>
          <w:rFonts w:eastAsia="Times New Roman" w:cstheme="minorHAnsi"/>
          <w:b/>
          <w:bCs/>
          <w:color w:val="333333"/>
          <w:sz w:val="28"/>
          <w:szCs w:val="28"/>
        </w:rPr>
        <w:t>grain delivery traffic is also forced down Tolles road</w:t>
      </w:r>
      <w:r w:rsidR="00371BD7">
        <w:rPr>
          <w:rFonts w:eastAsia="Times New Roman" w:cstheme="minorHAnsi"/>
          <w:b/>
          <w:bCs/>
          <w:color w:val="333333"/>
          <w:sz w:val="28"/>
          <w:szCs w:val="28"/>
        </w:rPr>
        <w:t xml:space="preserve"> or delivery becomes delayed. Rutz said the traffic </w:t>
      </w:r>
      <w:r w:rsidR="006905D4">
        <w:rPr>
          <w:rFonts w:eastAsia="Times New Roman" w:cstheme="minorHAnsi"/>
          <w:b/>
          <w:bCs/>
          <w:color w:val="333333"/>
          <w:sz w:val="28"/>
          <w:szCs w:val="28"/>
        </w:rPr>
        <w:t>increase is of concern on the south end o</w:t>
      </w:r>
      <w:r w:rsidR="00C302E3">
        <w:rPr>
          <w:rFonts w:eastAsia="Times New Roman" w:cstheme="minorHAnsi"/>
          <w:b/>
          <w:bCs/>
          <w:color w:val="333333"/>
          <w:sz w:val="28"/>
          <w:szCs w:val="28"/>
        </w:rPr>
        <w:t>f</w:t>
      </w:r>
      <w:r w:rsidR="006905D4">
        <w:rPr>
          <w:rFonts w:eastAsia="Times New Roman" w:cstheme="minorHAnsi"/>
          <w:b/>
          <w:bCs/>
          <w:color w:val="333333"/>
          <w:sz w:val="28"/>
          <w:szCs w:val="28"/>
        </w:rPr>
        <w:t xml:space="preserve"> Tolles Rd. as well. </w:t>
      </w:r>
      <w:r w:rsidR="00FE1492">
        <w:rPr>
          <w:rFonts w:eastAsia="Times New Roman" w:cstheme="minorHAnsi"/>
          <w:b/>
          <w:bCs/>
          <w:color w:val="333333"/>
          <w:sz w:val="28"/>
          <w:szCs w:val="28"/>
        </w:rPr>
        <w:t xml:space="preserve"> </w:t>
      </w:r>
      <w:r w:rsidR="00E412D7">
        <w:rPr>
          <w:rFonts w:eastAsia="Times New Roman" w:cstheme="minorHAnsi"/>
          <w:b/>
          <w:bCs/>
          <w:color w:val="333333"/>
          <w:sz w:val="28"/>
          <w:szCs w:val="28"/>
        </w:rPr>
        <w:t xml:space="preserve"> </w:t>
      </w:r>
      <w:r w:rsidR="000A4BC0">
        <w:rPr>
          <w:rFonts w:eastAsia="Times New Roman" w:cstheme="minorHAnsi"/>
          <w:b/>
          <w:bCs/>
          <w:color w:val="333333"/>
          <w:sz w:val="28"/>
          <w:szCs w:val="28"/>
        </w:rPr>
        <w:t xml:space="preserve">asked for board support for the planned Underground music event </w:t>
      </w:r>
      <w:r w:rsidR="002F2068">
        <w:rPr>
          <w:rFonts w:eastAsia="Times New Roman" w:cstheme="minorHAnsi"/>
          <w:b/>
          <w:bCs/>
          <w:color w:val="333333"/>
          <w:sz w:val="28"/>
          <w:szCs w:val="28"/>
        </w:rPr>
        <w:t xml:space="preserve">8/29/26, </w:t>
      </w:r>
      <w:r w:rsidR="000A4BC0">
        <w:rPr>
          <w:rFonts w:eastAsia="Times New Roman" w:cstheme="minorHAnsi"/>
          <w:b/>
          <w:bCs/>
          <w:color w:val="333333"/>
          <w:sz w:val="28"/>
          <w:szCs w:val="28"/>
        </w:rPr>
        <w:t xml:space="preserve">on their Tolles road property. </w:t>
      </w:r>
      <w:r w:rsidR="002F2068">
        <w:rPr>
          <w:rFonts w:eastAsia="Times New Roman" w:cstheme="minorHAnsi"/>
          <w:b/>
          <w:bCs/>
          <w:color w:val="333333"/>
          <w:sz w:val="28"/>
          <w:szCs w:val="28"/>
        </w:rPr>
        <w:t xml:space="preserve">All parking will be off the road and a temporary alcoholic beverage license and bartender was obtained. Board approved. </w:t>
      </w:r>
    </w:p>
    <w:p w14:paraId="2559EBD5" w14:textId="27F3FDD8" w:rsidR="009B5B96" w:rsidRPr="006A1DC6" w:rsidRDefault="002F2068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>
        <w:rPr>
          <w:rFonts w:eastAsia="Times New Roman" w:cstheme="minorHAnsi"/>
          <w:b/>
          <w:bCs/>
          <w:color w:val="333333"/>
          <w:sz w:val="28"/>
          <w:szCs w:val="28"/>
        </w:rPr>
        <w:t>Zimmerman said the</w:t>
      </w:r>
      <w:r w:rsidR="00402058">
        <w:rPr>
          <w:rFonts w:eastAsia="Times New Roman" w:cstheme="minorHAnsi"/>
          <w:b/>
          <w:bCs/>
          <w:color w:val="333333"/>
          <w:sz w:val="28"/>
          <w:szCs w:val="28"/>
        </w:rPr>
        <w:t xml:space="preserve">re are 2 planned events in Cooksville on 9/2/26 </w:t>
      </w:r>
      <w:r w:rsidR="00BD56F6">
        <w:rPr>
          <w:rFonts w:eastAsia="Times New Roman" w:cstheme="minorHAnsi"/>
          <w:b/>
          <w:bCs/>
          <w:color w:val="333333"/>
          <w:sz w:val="28"/>
          <w:szCs w:val="28"/>
        </w:rPr>
        <w:t>and 9/12/26. The first event is at the Community Center and second event at the Brown Church.</w:t>
      </w:r>
    </w:p>
    <w:p w14:paraId="7C95F8B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267C3A63" w14:textId="1CDF1EBB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Reading approval of last meeting minutes: </w:t>
      </w:r>
      <w:r w:rsidR="004979E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approve as read by Nelson, Sec by Johnson-MC</w:t>
      </w:r>
    </w:p>
    <w:p w14:paraId="289FA6C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7E12C469" w14:textId="0C4FCF4E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Checks &amp; deposits: </w:t>
      </w:r>
      <w:r w:rsidR="004979E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accept as presented by Johnson, Sec by Nelson-MC</w:t>
      </w:r>
    </w:p>
    <w:p w14:paraId="08BD911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7190C88F" w14:textId="100C9937" w:rsidR="004979E3" w:rsidRPr="006A1DC6" w:rsidRDefault="009B5B96" w:rsidP="004979E3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Treasurer's report:</w:t>
      </w:r>
      <w:r w:rsidR="004979E3" w:rsidRPr="004979E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4979E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Motion to approve as presented by Nelson, Sec by Johnson-MC</w:t>
      </w:r>
    </w:p>
    <w:p w14:paraId="4A79652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</w:p>
    <w:p w14:paraId="641B0F50" w14:textId="77777777" w:rsidR="00D91957" w:rsidRDefault="009B5B96" w:rsidP="00D91957">
      <w:pPr>
        <w:rPr>
          <w:b/>
          <w:bCs/>
          <w:sz w:val="28"/>
          <w:szCs w:val="28"/>
        </w:rPr>
      </w:pPr>
      <w:r w:rsidRPr="00FD7AEF">
        <w:rPr>
          <w:b/>
          <w:bCs/>
          <w:sz w:val="28"/>
          <w:szCs w:val="28"/>
        </w:rPr>
        <w:t>Agenda items:</w:t>
      </w:r>
    </w:p>
    <w:p w14:paraId="668A7E14" w14:textId="728CFEF6" w:rsidR="00F236B4" w:rsidRDefault="000F209B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C449F">
        <w:rPr>
          <w:b/>
          <w:bCs/>
          <w:sz w:val="28"/>
          <w:szCs w:val="28"/>
        </w:rPr>
        <w:t>Solar Farm update</w:t>
      </w:r>
      <w:r w:rsidR="00C302E3">
        <w:rPr>
          <w:b/>
          <w:bCs/>
          <w:sz w:val="28"/>
          <w:szCs w:val="28"/>
        </w:rPr>
        <w:t xml:space="preserve">: </w:t>
      </w:r>
      <w:r w:rsidR="00864281">
        <w:rPr>
          <w:b/>
          <w:bCs/>
          <w:sz w:val="28"/>
          <w:szCs w:val="28"/>
        </w:rPr>
        <w:t>Nelson updated attendees on the mee</w:t>
      </w:r>
      <w:r w:rsidR="003E62EC">
        <w:rPr>
          <w:b/>
          <w:bCs/>
          <w:sz w:val="28"/>
          <w:szCs w:val="28"/>
        </w:rPr>
        <w:t>tings concerning the 1000 ac, 1</w:t>
      </w:r>
      <w:r w:rsidR="00EA4E6B">
        <w:rPr>
          <w:b/>
          <w:bCs/>
          <w:sz w:val="28"/>
          <w:szCs w:val="28"/>
        </w:rPr>
        <w:t>7</w:t>
      </w:r>
      <w:r w:rsidR="003E62EC">
        <w:rPr>
          <w:b/>
          <w:bCs/>
          <w:sz w:val="28"/>
          <w:szCs w:val="28"/>
        </w:rPr>
        <w:t>0 meg</w:t>
      </w:r>
      <w:r w:rsidR="005F634E">
        <w:rPr>
          <w:b/>
          <w:bCs/>
          <w:sz w:val="28"/>
          <w:szCs w:val="28"/>
        </w:rPr>
        <w:t>a</w:t>
      </w:r>
      <w:r w:rsidR="003E62EC">
        <w:rPr>
          <w:b/>
          <w:bCs/>
          <w:sz w:val="28"/>
          <w:szCs w:val="28"/>
        </w:rPr>
        <w:t xml:space="preserve">/watt project and the Battery location for energy </w:t>
      </w:r>
      <w:r w:rsidR="00B931BC">
        <w:rPr>
          <w:b/>
          <w:bCs/>
          <w:sz w:val="28"/>
          <w:szCs w:val="28"/>
        </w:rPr>
        <w:t>storage</w:t>
      </w:r>
      <w:r w:rsidR="003E62EC">
        <w:rPr>
          <w:b/>
          <w:bCs/>
          <w:sz w:val="28"/>
          <w:szCs w:val="28"/>
        </w:rPr>
        <w:t xml:space="preserve"> is yet to be </w:t>
      </w:r>
      <w:r w:rsidR="00B931BC">
        <w:rPr>
          <w:b/>
          <w:bCs/>
          <w:sz w:val="28"/>
          <w:szCs w:val="28"/>
        </w:rPr>
        <w:t>placed.</w:t>
      </w:r>
      <w:r w:rsidR="00523095">
        <w:rPr>
          <w:b/>
          <w:bCs/>
          <w:sz w:val="28"/>
          <w:szCs w:val="28"/>
        </w:rPr>
        <w:t xml:space="preserve"> </w:t>
      </w:r>
      <w:r w:rsidR="009728C8">
        <w:rPr>
          <w:b/>
          <w:bCs/>
          <w:sz w:val="28"/>
          <w:szCs w:val="28"/>
        </w:rPr>
        <w:t xml:space="preserve">As a </w:t>
      </w:r>
      <w:r w:rsidR="00940389">
        <w:rPr>
          <w:b/>
          <w:bCs/>
          <w:sz w:val="28"/>
          <w:szCs w:val="28"/>
        </w:rPr>
        <w:t>group, the 4 townships are looking at protecting the roads and a fire</w:t>
      </w:r>
      <w:r w:rsidR="00523095">
        <w:rPr>
          <w:b/>
          <w:bCs/>
          <w:sz w:val="28"/>
          <w:szCs w:val="28"/>
        </w:rPr>
        <w:t xml:space="preserve"> concern that </w:t>
      </w:r>
      <w:r w:rsidR="008C5C6B">
        <w:rPr>
          <w:b/>
          <w:bCs/>
          <w:sz w:val="28"/>
          <w:szCs w:val="28"/>
        </w:rPr>
        <w:t>could impact</w:t>
      </w:r>
      <w:r w:rsidR="00523095">
        <w:rPr>
          <w:b/>
          <w:bCs/>
          <w:sz w:val="28"/>
          <w:szCs w:val="28"/>
        </w:rPr>
        <w:t xml:space="preserve"> </w:t>
      </w:r>
      <w:r w:rsidR="00940389">
        <w:rPr>
          <w:b/>
          <w:bCs/>
          <w:sz w:val="28"/>
          <w:szCs w:val="28"/>
        </w:rPr>
        <w:t>all the townships.</w:t>
      </w:r>
      <w:r w:rsidR="00F52FAC">
        <w:rPr>
          <w:b/>
          <w:bCs/>
          <w:sz w:val="28"/>
          <w:szCs w:val="28"/>
        </w:rPr>
        <w:t xml:space="preserve"> </w:t>
      </w:r>
      <w:r w:rsidR="00F52FAC">
        <w:rPr>
          <w:b/>
          <w:bCs/>
          <w:sz w:val="28"/>
          <w:szCs w:val="28"/>
        </w:rPr>
        <w:lastRenderedPageBreak/>
        <w:t xml:space="preserve">Imhoff commented that the company does seem to want to work with all the townships and have yet to apply for the </w:t>
      </w:r>
      <w:r w:rsidR="004361DC">
        <w:rPr>
          <w:b/>
          <w:bCs/>
          <w:sz w:val="28"/>
          <w:szCs w:val="28"/>
        </w:rPr>
        <w:t>P</w:t>
      </w:r>
      <w:r w:rsidR="005F634E">
        <w:rPr>
          <w:b/>
          <w:bCs/>
          <w:sz w:val="28"/>
          <w:szCs w:val="28"/>
        </w:rPr>
        <w:t>S</w:t>
      </w:r>
      <w:r w:rsidR="004361DC">
        <w:rPr>
          <w:b/>
          <w:bCs/>
          <w:sz w:val="28"/>
          <w:szCs w:val="28"/>
        </w:rPr>
        <w:t>C application.</w:t>
      </w:r>
      <w:r w:rsidR="004262F6">
        <w:rPr>
          <w:b/>
          <w:bCs/>
          <w:sz w:val="28"/>
          <w:szCs w:val="28"/>
        </w:rPr>
        <w:t xml:space="preserve"> Pickering said that Lakeside has 2 current solar farms in their districts. </w:t>
      </w:r>
      <w:r w:rsidR="00F16AA7">
        <w:rPr>
          <w:b/>
          <w:bCs/>
          <w:sz w:val="28"/>
          <w:szCs w:val="28"/>
        </w:rPr>
        <w:t>He said that if concerns are upfront</w:t>
      </w:r>
      <w:r w:rsidR="008D636D">
        <w:rPr>
          <w:b/>
          <w:bCs/>
          <w:sz w:val="28"/>
          <w:szCs w:val="28"/>
        </w:rPr>
        <w:t>, precautions can be set for the risks of fire. He said hopefully the battery containment will have sprinklers</w:t>
      </w:r>
      <w:r w:rsidR="001E5CC4">
        <w:rPr>
          <w:b/>
          <w:bCs/>
          <w:sz w:val="28"/>
          <w:szCs w:val="28"/>
        </w:rPr>
        <w:t xml:space="preserve"> but if water is used, there is risk of environmental contamination. </w:t>
      </w:r>
      <w:r w:rsidR="008E3C7A">
        <w:rPr>
          <w:b/>
          <w:bCs/>
          <w:sz w:val="28"/>
          <w:szCs w:val="28"/>
        </w:rPr>
        <w:t>Pickering said there are 2 other fire containment chemical</w:t>
      </w:r>
      <w:r w:rsidR="003A7075">
        <w:rPr>
          <w:b/>
          <w:bCs/>
          <w:sz w:val="28"/>
          <w:szCs w:val="28"/>
        </w:rPr>
        <w:t>s. One is a gas that needs to be in the battery containment area. 2</w:t>
      </w:r>
      <w:proofErr w:type="gramStart"/>
      <w:r w:rsidR="00DD248F" w:rsidRPr="00DD248F">
        <w:rPr>
          <w:b/>
          <w:bCs/>
          <w:sz w:val="28"/>
          <w:szCs w:val="28"/>
          <w:vertAlign w:val="superscript"/>
        </w:rPr>
        <w:t>nd</w:t>
      </w:r>
      <w:r w:rsidR="00DD248F">
        <w:rPr>
          <w:b/>
          <w:bCs/>
          <w:sz w:val="28"/>
          <w:szCs w:val="28"/>
        </w:rPr>
        <w:t xml:space="preserve"> </w:t>
      </w:r>
      <w:r w:rsidR="003A7075">
        <w:rPr>
          <w:b/>
          <w:bCs/>
          <w:sz w:val="28"/>
          <w:szCs w:val="28"/>
        </w:rPr>
        <w:t xml:space="preserve"> is</w:t>
      </w:r>
      <w:proofErr w:type="gramEnd"/>
      <w:r w:rsidR="003A7075">
        <w:rPr>
          <w:b/>
          <w:bCs/>
          <w:sz w:val="28"/>
          <w:szCs w:val="28"/>
        </w:rPr>
        <w:t xml:space="preserve"> a foam </w:t>
      </w:r>
      <w:r w:rsidR="00600CEF">
        <w:rPr>
          <w:b/>
          <w:bCs/>
          <w:sz w:val="28"/>
          <w:szCs w:val="28"/>
        </w:rPr>
        <w:t>application to fire but the chemical is $1000.00 per 5 gallons</w:t>
      </w:r>
      <w:r w:rsidR="001347DD">
        <w:rPr>
          <w:b/>
          <w:bCs/>
          <w:sz w:val="28"/>
          <w:szCs w:val="28"/>
        </w:rPr>
        <w:t xml:space="preserve"> and would require a </w:t>
      </w:r>
      <w:r w:rsidR="005C4391">
        <w:rPr>
          <w:b/>
          <w:bCs/>
          <w:sz w:val="28"/>
          <w:szCs w:val="28"/>
        </w:rPr>
        <w:t>Millon dollar</w:t>
      </w:r>
      <w:r w:rsidR="001347DD">
        <w:rPr>
          <w:b/>
          <w:bCs/>
          <w:sz w:val="28"/>
          <w:szCs w:val="28"/>
        </w:rPr>
        <w:t xml:space="preserve"> for the amount needed to contain a fire in the battery building.</w:t>
      </w:r>
      <w:r w:rsidR="00F16C28">
        <w:rPr>
          <w:b/>
          <w:bCs/>
          <w:sz w:val="28"/>
          <w:szCs w:val="28"/>
        </w:rPr>
        <w:t xml:space="preserve"> Jenson asked if the chemical falls into the P</w:t>
      </w:r>
      <w:r w:rsidR="00DD248F">
        <w:rPr>
          <w:b/>
          <w:bCs/>
          <w:sz w:val="28"/>
          <w:szCs w:val="28"/>
        </w:rPr>
        <w:t>S</w:t>
      </w:r>
      <w:r w:rsidR="00F16C28">
        <w:rPr>
          <w:b/>
          <w:bCs/>
          <w:sz w:val="28"/>
          <w:szCs w:val="28"/>
        </w:rPr>
        <w:t>AS list. Pickering said no</w:t>
      </w:r>
      <w:r w:rsidR="00655B83">
        <w:rPr>
          <w:b/>
          <w:bCs/>
          <w:sz w:val="28"/>
          <w:szCs w:val="28"/>
        </w:rPr>
        <w:t xml:space="preserve"> but it is still environmentally hazardous. Jenson asked if Lakeside fire would go to bat for the townships</w:t>
      </w:r>
      <w:r w:rsidR="003319A8">
        <w:rPr>
          <w:b/>
          <w:bCs/>
          <w:sz w:val="28"/>
          <w:szCs w:val="28"/>
        </w:rPr>
        <w:t xml:space="preserve"> asking the company to pay for the chemical if a fire occurs. Pickering said yes</w:t>
      </w:r>
      <w:r w:rsidR="005C4391">
        <w:rPr>
          <w:b/>
          <w:bCs/>
          <w:sz w:val="28"/>
          <w:szCs w:val="28"/>
        </w:rPr>
        <w:t xml:space="preserve">. </w:t>
      </w:r>
      <w:r w:rsidR="00172086">
        <w:rPr>
          <w:b/>
          <w:bCs/>
          <w:sz w:val="28"/>
          <w:szCs w:val="28"/>
        </w:rPr>
        <w:t xml:space="preserve">Johnson </w:t>
      </w:r>
      <w:proofErr w:type="spellStart"/>
      <w:r w:rsidR="00172086">
        <w:rPr>
          <w:b/>
          <w:bCs/>
          <w:sz w:val="28"/>
          <w:szCs w:val="28"/>
        </w:rPr>
        <w:t>askes</w:t>
      </w:r>
      <w:proofErr w:type="spellEnd"/>
      <w:r w:rsidR="00172086">
        <w:rPr>
          <w:b/>
          <w:bCs/>
          <w:sz w:val="28"/>
          <w:szCs w:val="28"/>
        </w:rPr>
        <w:t xml:space="preserve"> if the hazard policies are the same as nuclear. </w:t>
      </w:r>
      <w:r w:rsidR="00521248">
        <w:rPr>
          <w:b/>
          <w:bCs/>
          <w:sz w:val="28"/>
          <w:szCs w:val="28"/>
        </w:rPr>
        <w:t xml:space="preserve">Pickering said nuclear is federally </w:t>
      </w:r>
      <w:r w:rsidR="006C7731">
        <w:rPr>
          <w:b/>
          <w:bCs/>
          <w:sz w:val="28"/>
          <w:szCs w:val="28"/>
        </w:rPr>
        <w:t>regulated</w:t>
      </w:r>
      <w:r w:rsidR="00521248">
        <w:rPr>
          <w:b/>
          <w:bCs/>
          <w:sz w:val="28"/>
          <w:szCs w:val="28"/>
        </w:rPr>
        <w:t xml:space="preserve"> but the </w:t>
      </w:r>
      <w:r w:rsidR="00285D64">
        <w:rPr>
          <w:b/>
          <w:bCs/>
          <w:sz w:val="28"/>
          <w:szCs w:val="28"/>
        </w:rPr>
        <w:t>State</w:t>
      </w:r>
      <w:r w:rsidR="00521248">
        <w:rPr>
          <w:b/>
          <w:bCs/>
          <w:sz w:val="28"/>
          <w:szCs w:val="28"/>
        </w:rPr>
        <w:t xml:space="preserve"> regulates solar issues.</w:t>
      </w:r>
      <w:r w:rsidR="00EF2398">
        <w:rPr>
          <w:b/>
          <w:bCs/>
          <w:sz w:val="28"/>
          <w:szCs w:val="28"/>
        </w:rPr>
        <w:t xml:space="preserve"> Larson asked if Lakeside is equipped for a fire issue of this magnitude. </w:t>
      </w:r>
      <w:r w:rsidR="003947FE">
        <w:rPr>
          <w:b/>
          <w:bCs/>
          <w:sz w:val="28"/>
          <w:szCs w:val="28"/>
        </w:rPr>
        <w:t>Pickering said so far no</w:t>
      </w:r>
      <w:r w:rsidR="00C25C0A">
        <w:rPr>
          <w:b/>
          <w:bCs/>
          <w:sz w:val="28"/>
          <w:szCs w:val="28"/>
        </w:rPr>
        <w:t xml:space="preserve">. </w:t>
      </w:r>
      <w:r w:rsidR="000E011A">
        <w:rPr>
          <w:b/>
          <w:bCs/>
          <w:sz w:val="28"/>
          <w:szCs w:val="28"/>
        </w:rPr>
        <w:t xml:space="preserve">Oakeson gave the </w:t>
      </w:r>
      <w:r w:rsidR="00A37DF2">
        <w:rPr>
          <w:b/>
          <w:bCs/>
          <w:sz w:val="28"/>
          <w:szCs w:val="28"/>
        </w:rPr>
        <w:t>group a list of concerns.</w:t>
      </w:r>
    </w:p>
    <w:p w14:paraId="00F06156" w14:textId="0FF5EC32" w:rsidR="00ED3098" w:rsidRDefault="00ED3098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Data center discussion</w:t>
      </w:r>
      <w:r w:rsidR="00A37DF2">
        <w:rPr>
          <w:b/>
          <w:bCs/>
          <w:sz w:val="28"/>
          <w:szCs w:val="28"/>
        </w:rPr>
        <w:t xml:space="preserve">: </w:t>
      </w:r>
      <w:r w:rsidR="00E84B01">
        <w:rPr>
          <w:b/>
          <w:bCs/>
          <w:sz w:val="28"/>
          <w:szCs w:val="28"/>
        </w:rPr>
        <w:t xml:space="preserve"> Oakeson has concerns of electrical lines and other worries. </w:t>
      </w:r>
      <w:r w:rsidR="00A37DF2">
        <w:rPr>
          <w:b/>
          <w:bCs/>
          <w:sz w:val="28"/>
          <w:szCs w:val="28"/>
        </w:rPr>
        <w:t xml:space="preserve">Oakeson has concerns about </w:t>
      </w:r>
      <w:r w:rsidR="00D644D9">
        <w:rPr>
          <w:b/>
          <w:bCs/>
          <w:sz w:val="28"/>
          <w:szCs w:val="28"/>
        </w:rPr>
        <w:t>Data center issues i</w:t>
      </w:r>
      <w:r w:rsidR="00E84B01">
        <w:rPr>
          <w:b/>
          <w:bCs/>
          <w:sz w:val="28"/>
          <w:szCs w:val="28"/>
        </w:rPr>
        <w:t>n</w:t>
      </w:r>
      <w:r w:rsidR="00D644D9">
        <w:rPr>
          <w:b/>
          <w:bCs/>
          <w:sz w:val="28"/>
          <w:szCs w:val="28"/>
        </w:rPr>
        <w:t xml:space="preserve"> Porter and asked that the board considers a </w:t>
      </w:r>
      <w:r w:rsidR="00E84B01">
        <w:rPr>
          <w:b/>
          <w:bCs/>
          <w:sz w:val="28"/>
          <w:szCs w:val="28"/>
        </w:rPr>
        <w:t>Moratorium</w:t>
      </w:r>
      <w:r w:rsidR="00D644D9">
        <w:rPr>
          <w:b/>
          <w:bCs/>
          <w:sz w:val="28"/>
          <w:szCs w:val="28"/>
        </w:rPr>
        <w:t>.</w:t>
      </w:r>
    </w:p>
    <w:p w14:paraId="0727E3B9" w14:textId="24378149" w:rsidR="00973F02" w:rsidRDefault="00973F02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Alcivia</w:t>
      </w:r>
      <w:proofErr w:type="spellEnd"/>
      <w:r>
        <w:rPr>
          <w:b/>
          <w:bCs/>
          <w:sz w:val="28"/>
          <w:szCs w:val="28"/>
        </w:rPr>
        <w:t xml:space="preserve"> Contract</w:t>
      </w:r>
      <w:r w:rsidR="00B664C6">
        <w:rPr>
          <w:b/>
          <w:bCs/>
          <w:sz w:val="28"/>
          <w:szCs w:val="28"/>
        </w:rPr>
        <w:t xml:space="preserve">: Board </w:t>
      </w:r>
      <w:r w:rsidR="008C5C6B">
        <w:rPr>
          <w:b/>
          <w:bCs/>
          <w:sz w:val="28"/>
          <w:szCs w:val="28"/>
        </w:rPr>
        <w:t>signed</w:t>
      </w:r>
      <w:r w:rsidR="00B664C6">
        <w:rPr>
          <w:b/>
          <w:bCs/>
          <w:sz w:val="28"/>
          <w:szCs w:val="28"/>
        </w:rPr>
        <w:t xml:space="preserve"> to contract with 400 gallons </w:t>
      </w:r>
      <w:r w:rsidR="008C5C6B">
        <w:rPr>
          <w:b/>
          <w:bCs/>
          <w:sz w:val="28"/>
          <w:szCs w:val="28"/>
        </w:rPr>
        <w:t xml:space="preserve">of </w:t>
      </w:r>
      <w:r w:rsidR="005647EA">
        <w:rPr>
          <w:b/>
          <w:bCs/>
          <w:sz w:val="28"/>
          <w:szCs w:val="28"/>
        </w:rPr>
        <w:t>propane for</w:t>
      </w:r>
      <w:r w:rsidR="00B664C6">
        <w:rPr>
          <w:b/>
          <w:bCs/>
          <w:sz w:val="28"/>
          <w:szCs w:val="28"/>
        </w:rPr>
        <w:t xml:space="preserve"> the winter</w:t>
      </w:r>
      <w:r w:rsidR="008C5C6B">
        <w:rPr>
          <w:b/>
          <w:bCs/>
          <w:sz w:val="28"/>
          <w:szCs w:val="28"/>
        </w:rPr>
        <w:t xml:space="preserve"> 26-27</w:t>
      </w:r>
      <w:r w:rsidR="00B664C6">
        <w:rPr>
          <w:b/>
          <w:bCs/>
          <w:sz w:val="28"/>
          <w:szCs w:val="28"/>
        </w:rPr>
        <w:t>.</w:t>
      </w:r>
      <w:r w:rsidR="008C5C6B">
        <w:rPr>
          <w:b/>
          <w:bCs/>
          <w:sz w:val="28"/>
          <w:szCs w:val="28"/>
        </w:rPr>
        <w:t xml:space="preserve"> </w:t>
      </w:r>
    </w:p>
    <w:p w14:paraId="1B17E0A6" w14:textId="16D2E095" w:rsidR="00BB21D4" w:rsidRPr="00FD7AEF" w:rsidRDefault="00BB21D4" w:rsidP="00646F86">
      <w:pPr>
        <w:rPr>
          <w:b/>
          <w:bCs/>
          <w:sz w:val="28"/>
          <w:szCs w:val="28"/>
        </w:rPr>
      </w:pPr>
    </w:p>
    <w:p w14:paraId="0EB76B58" w14:textId="27F0ADF1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Town Hall updates</w:t>
      </w:r>
      <w:r w:rsidR="00F367D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: Remley-Haines asked for assist</w:t>
      </w:r>
      <w:r w:rsidR="005664EE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ance with tra</w:t>
      </w:r>
      <w:r w:rsidR="00C302E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sh</w:t>
      </w:r>
      <w:r w:rsidR="005664EE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and a battery change on the thermostat. </w:t>
      </w:r>
    </w:p>
    <w:p w14:paraId="2D400213" w14:textId="77777777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0B9606E1" w14:textId="69EACB33" w:rsidR="008C13A9" w:rsidRDefault="00B75F6D" w:rsidP="008C13A9">
      <w:pPr>
        <w:rPr>
          <w:sz w:val="28"/>
          <w:szCs w:val="28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Planning and Zoning updates</w:t>
      </w:r>
      <w:r w:rsidR="00B40CB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: Imhoff asked for Board approval of the motion by the </w:t>
      </w:r>
      <w:r w:rsidR="008C13A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PC on the Myhre matter. </w:t>
      </w:r>
      <w:r w:rsidR="008C13A9">
        <w:rPr>
          <w:sz w:val="28"/>
          <w:szCs w:val="28"/>
        </w:rPr>
        <w:t xml:space="preserve"> Motion by Imhoff to approve the minor land division and re-zone with the following conditions of a 5.5 ac parcel with the parent base of farm track 1.05 to become part of farm track 1.04 and then separate the 1.</w:t>
      </w:r>
      <w:r w:rsidR="001006DB">
        <w:rPr>
          <w:sz w:val="28"/>
          <w:szCs w:val="28"/>
        </w:rPr>
        <w:t>05</w:t>
      </w:r>
      <w:r w:rsidR="008C13A9">
        <w:rPr>
          <w:sz w:val="28"/>
          <w:szCs w:val="28"/>
        </w:rPr>
        <w:t xml:space="preserve"> ac off and the clerk will not sign off until it is delineated on the map a building site and septic placement approved by the county, Sec Viney-MC</w:t>
      </w:r>
    </w:p>
    <w:p w14:paraId="2E9F0D44" w14:textId="2F6B3152" w:rsidR="008C13A9" w:rsidRPr="000E10F3" w:rsidRDefault="00137A6F" w:rsidP="008C13A9">
      <w:pPr>
        <w:rPr>
          <w:b/>
          <w:bCs/>
          <w:sz w:val="28"/>
          <w:szCs w:val="28"/>
        </w:rPr>
      </w:pPr>
      <w:r w:rsidRPr="000E10F3">
        <w:rPr>
          <w:b/>
          <w:bCs/>
          <w:sz w:val="28"/>
          <w:szCs w:val="28"/>
        </w:rPr>
        <w:t>Motion by Johnson to approve the PC recommendations</w:t>
      </w:r>
      <w:r w:rsidR="000E10F3" w:rsidRPr="000E10F3">
        <w:rPr>
          <w:b/>
          <w:bCs/>
          <w:sz w:val="28"/>
          <w:szCs w:val="28"/>
        </w:rPr>
        <w:t>, Sec by Nelson-MC</w:t>
      </w:r>
    </w:p>
    <w:p w14:paraId="0C9F3E8C" w14:textId="1592A235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21426600" w14:textId="0ED1CF1F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</w:p>
    <w:p w14:paraId="7208D7B6" w14:textId="6B47A0DE" w:rsidR="00BB21D4" w:rsidRDefault="009B5B96" w:rsidP="00BB21D4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Fire district updates: </w:t>
      </w:r>
      <w:r w:rsidR="00E85511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Pickering said Lakeside had a busy July</w:t>
      </w:r>
      <w:r w:rsidR="00613EB1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with 235- 911 calls. </w:t>
      </w:r>
      <w:r w:rsidR="00B6553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Response time for paramedics was an average of 6.48 minutes</w:t>
      </w:r>
      <w:r w:rsidR="00116EDC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, Budget to date if getting better and the grow your own paramedic program is doing well.</w:t>
      </w:r>
    </w:p>
    <w:p w14:paraId="5149762A" w14:textId="4ABAC01A" w:rsidR="00E37972" w:rsidRPr="00FD7AEF" w:rsidRDefault="00E37972" w:rsidP="00BB21D4">
      <w:pPr>
        <w:spacing w:after="0" w:line="240" w:lineRule="auto"/>
        <w:rPr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Fahey </w:t>
      </w:r>
      <w:r w:rsidR="00CE6D34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reported for Evansville fire and said the fire district board was presented with the current man power issues</w:t>
      </w:r>
      <w:r w:rsidR="00AA49E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. Day shift is the concern. Options are to hire help</w:t>
      </w:r>
      <w:r w:rsidR="00A1556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and to hire a </w:t>
      </w:r>
      <w:r w:rsidR="00DB6A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full-time</w:t>
      </w:r>
      <w:r w:rsidR="00A1556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day person in 2028-2029 as a fire chief. The open house had </w:t>
      </w:r>
      <w:r w:rsidR="009B4F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2 </w:t>
      </w:r>
      <w:r w:rsidR="0072001B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potential </w:t>
      </w:r>
      <w:r w:rsidR="009F35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individuals</w:t>
      </w:r>
      <w:r w:rsidR="009B4F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attend</w:t>
      </w:r>
      <w:r w:rsidR="009F35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ed</w:t>
      </w:r>
      <w:r w:rsidR="009B4F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. The EFD calendars will have</w:t>
      </w:r>
      <w:r w:rsidR="00DB6A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B4F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fliers a</w:t>
      </w:r>
      <w:r w:rsidR="00413A3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sking for donations</w:t>
      </w:r>
      <w:r w:rsidR="00DB6A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</w:t>
      </w:r>
      <w:r w:rsidR="009B4F5D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nd </w:t>
      </w:r>
      <w:r w:rsidR="00DB6A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the EFD is considering future ideas to increase manpower and monies.</w:t>
      </w:r>
    </w:p>
    <w:p w14:paraId="3F0E7AC9" w14:textId="77777777" w:rsidR="009B5B96" w:rsidRPr="00FD7AEF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1AA10A1B" w14:textId="17E3507D" w:rsidR="009B5B9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Transportation updates</w:t>
      </w:r>
      <w:r w:rsidR="00DB6A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: Sweeney</w:t>
      </w:r>
      <w:r w:rsidR="00412BD1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asked for input or thoughts on the Fellow Rd. </w:t>
      </w:r>
      <w:r w:rsidR="00771BB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$5,500/mile</w:t>
      </w:r>
      <w:r w:rsidR="009F35C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seal coat</w:t>
      </w:r>
      <w:r w:rsidR="00771BB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A04881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completion. Larson asked if this in place of grader patching. Sweeney </w:t>
      </w:r>
      <w:r w:rsidR="00A46A77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said possibly but grader patching is still needed in areas.</w:t>
      </w:r>
      <w:r w:rsidR="00D3450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Larson said now is a good time to make plans for next season</w:t>
      </w:r>
      <w:r w:rsidR="0077445E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and the road tour should evaluate options and what roads would qualify for the coating verse grader patching.</w:t>
      </w:r>
      <w:r w:rsidR="00C77B0C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Johnson agrees it is a good time for plan a, b, and c.</w:t>
      </w:r>
    </w:p>
    <w:p w14:paraId="0D8E2942" w14:textId="52687021" w:rsidR="00EE1FF5" w:rsidRDefault="00EE1FF5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Sweeney offered road construction updates on N. Casey and Washington roads</w:t>
      </w:r>
      <w:r w:rsidR="008D78D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.</w:t>
      </w:r>
    </w:p>
    <w:p w14:paraId="749A787E" w14:textId="7D51FFF3" w:rsidR="008D78D5" w:rsidRPr="00FD7AEF" w:rsidRDefault="008D78D5" w:rsidP="009B5B9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Sweeney asked for an update on the Stebbinsvill</w:t>
      </w:r>
      <w:r w:rsidR="00A22FF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e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culvert. Larson said the weather is delaying the installation.</w:t>
      </w:r>
    </w:p>
    <w:p w14:paraId="017E074A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B9EBBA9" w14:textId="6997E08F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Recycling Center Update: </w:t>
      </w:r>
      <w:r w:rsidR="00DE755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Reed states the new ga</w:t>
      </w:r>
      <w:r w:rsidR="0012379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te</w:t>
      </w:r>
      <w:r w:rsidR="00DE755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 posts were installed.</w:t>
      </w:r>
    </w:p>
    <w:p w14:paraId="68023CD0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59421CED" w14:textId="0B66521B" w:rsidR="009B5B96" w:rsidRPr="006A1DC6" w:rsidRDefault="009B5B96" w:rsidP="009B5B96">
      <w:pPr>
        <w:rPr>
          <w:rFonts w:eastAsia="Times New Roman" w:cstheme="minorHAnsi"/>
          <w:color w:val="000000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Adjournment </w:t>
      </w:r>
      <w:r w:rsidR="00DE755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Motion by Johnson to adjourn at </w:t>
      </w:r>
      <w:r w:rsidR="007559D2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740pm, sec by Nelson-MC</w:t>
      </w:r>
    </w:p>
    <w:p w14:paraId="548D6563" w14:textId="1BA842A1" w:rsidR="00B86299" w:rsidRDefault="00A97589">
      <w:r>
        <w:t>Posted 8/10/26</w:t>
      </w:r>
    </w:p>
    <w:sectPr w:rsidR="00B862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4DB87" w14:textId="77777777" w:rsidR="00E66175" w:rsidRDefault="00E66175" w:rsidP="009B5B96">
      <w:pPr>
        <w:spacing w:after="0" w:line="240" w:lineRule="auto"/>
      </w:pPr>
      <w:r>
        <w:separator/>
      </w:r>
    </w:p>
  </w:endnote>
  <w:endnote w:type="continuationSeparator" w:id="0">
    <w:p w14:paraId="2513D1EA" w14:textId="77777777" w:rsidR="00E66175" w:rsidRDefault="00E66175" w:rsidP="009B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D4DE" w14:textId="77777777" w:rsidR="00913884" w:rsidRDefault="00913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91CB02" w14:paraId="60DCB5A8" w14:textId="77777777" w:rsidTr="5891CB02">
      <w:trPr>
        <w:trHeight w:val="300"/>
      </w:trPr>
      <w:tc>
        <w:tcPr>
          <w:tcW w:w="3120" w:type="dxa"/>
        </w:tcPr>
        <w:p w14:paraId="685E89BF" w14:textId="20BE7751" w:rsidR="5891CB02" w:rsidRDefault="5891CB02" w:rsidP="5891CB02">
          <w:pPr>
            <w:pStyle w:val="Header"/>
            <w:ind w:left="-115"/>
          </w:pPr>
        </w:p>
      </w:tc>
      <w:tc>
        <w:tcPr>
          <w:tcW w:w="3120" w:type="dxa"/>
        </w:tcPr>
        <w:p w14:paraId="05A96D3C" w14:textId="782B678A" w:rsidR="5891CB02" w:rsidRDefault="5891CB02" w:rsidP="5891CB02">
          <w:pPr>
            <w:pStyle w:val="Header"/>
            <w:jc w:val="center"/>
          </w:pPr>
        </w:p>
      </w:tc>
      <w:tc>
        <w:tcPr>
          <w:tcW w:w="3120" w:type="dxa"/>
        </w:tcPr>
        <w:p w14:paraId="5301C6E2" w14:textId="677B3CDC" w:rsidR="5891CB02" w:rsidRDefault="5891CB02" w:rsidP="5891CB02">
          <w:pPr>
            <w:pStyle w:val="Header"/>
            <w:ind w:right="-115"/>
            <w:jc w:val="right"/>
          </w:pPr>
        </w:p>
      </w:tc>
    </w:tr>
  </w:tbl>
  <w:p w14:paraId="6C2890BD" w14:textId="386ACE04" w:rsidR="5891CB02" w:rsidRDefault="5891CB02" w:rsidP="5891CB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7C189" w14:textId="77777777" w:rsidR="00913884" w:rsidRDefault="00913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77C9" w14:textId="77777777" w:rsidR="00E66175" w:rsidRDefault="00E66175" w:rsidP="009B5B96">
      <w:pPr>
        <w:spacing w:after="0" w:line="240" w:lineRule="auto"/>
      </w:pPr>
      <w:r>
        <w:separator/>
      </w:r>
    </w:p>
  </w:footnote>
  <w:footnote w:type="continuationSeparator" w:id="0">
    <w:p w14:paraId="0C93BA2F" w14:textId="77777777" w:rsidR="00E66175" w:rsidRDefault="00E66175" w:rsidP="009B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51D3" w14:textId="77777777" w:rsidR="00913884" w:rsidRDefault="00913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962" w14:textId="191C260D" w:rsidR="003674B0" w:rsidRPr="00DA5803" w:rsidRDefault="00C34D3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Town of Porter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0523D2" w:rsidRPr="00DA5803">
      <w:rPr>
        <w:rFonts w:ascii="Arial" w:eastAsia="Times New Roman" w:hAnsi="Arial" w:cs="Arial"/>
        <w:color w:val="333333"/>
        <w:sz w:val="26"/>
        <w:szCs w:val="26"/>
      </w:rPr>
      <w:t>Monthly</w:t>
    </w:r>
    <w:r w:rsidR="009B5B96">
      <w:rPr>
        <w:rFonts w:ascii="Arial" w:eastAsia="Times New Roman" w:hAnsi="Arial" w:cs="Arial"/>
        <w:color w:val="333333"/>
        <w:sz w:val="26"/>
        <w:szCs w:val="26"/>
      </w:rPr>
      <w:t xml:space="preserve"> Board</w:t>
    </w:r>
    <w:r w:rsidRPr="00DA5803">
      <w:rPr>
        <w:rFonts w:ascii="Arial" w:eastAsia="Times New Roman" w:hAnsi="Arial" w:cs="Arial"/>
        <w:color w:val="333333"/>
        <w:sz w:val="26"/>
        <w:szCs w:val="26"/>
      </w:rPr>
      <w:t xml:space="preserve"> Meeting </w:t>
    </w:r>
  </w:p>
  <w:p w14:paraId="3C86DB98" w14:textId="106EF3DE" w:rsidR="003674B0" w:rsidRPr="00DA5803" w:rsidRDefault="0091388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Times New Roman" w:hAnsi="Arial" w:cs="Arial"/>
        <w:color w:val="333333"/>
        <w:sz w:val="26"/>
        <w:szCs w:val="26"/>
      </w:rPr>
      <w:t>August 17</w:t>
    </w:r>
    <w:r w:rsidRPr="00913884">
      <w:rPr>
        <w:rFonts w:ascii="Arial" w:eastAsia="Times New Roman" w:hAnsi="Arial" w:cs="Arial"/>
        <w:color w:val="333333"/>
        <w:sz w:val="26"/>
        <w:szCs w:val="26"/>
        <w:vertAlign w:val="superscript"/>
      </w:rPr>
      <w:t>th</w:t>
    </w:r>
    <w:r>
      <w:rPr>
        <w:rFonts w:ascii="Arial" w:eastAsia="Times New Roman" w:hAnsi="Arial" w:cs="Arial"/>
        <w:color w:val="333333"/>
        <w:sz w:val="26"/>
        <w:szCs w:val="26"/>
      </w:rPr>
      <w:t>,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BD17A9">
      <w:rPr>
        <w:rFonts w:ascii="Arial" w:eastAsia="Times New Roman" w:hAnsi="Arial" w:cs="Arial"/>
        <w:color w:val="333333"/>
        <w:sz w:val="26"/>
        <w:szCs w:val="26"/>
      </w:rPr>
      <w:t>2026</w:t>
    </w:r>
    <w:r w:rsidR="00060F7A">
      <w:rPr>
        <w:rFonts w:ascii="Arial" w:eastAsia="Times New Roman" w:hAnsi="Arial" w:cs="Arial"/>
        <w:color w:val="333333"/>
        <w:sz w:val="26"/>
        <w:szCs w:val="26"/>
      </w:rPr>
      <w:t xml:space="preserve"> at 630pm</w:t>
    </w:r>
    <w:r w:rsidR="00303E03">
      <w:rPr>
        <w:rFonts w:ascii="Arial" w:eastAsia="Times New Roman" w:hAnsi="Arial" w:cs="Arial"/>
        <w:color w:val="333333"/>
        <w:sz w:val="26"/>
        <w:szCs w:val="26"/>
      </w:rPr>
      <w:t>,</w:t>
    </w:r>
  </w:p>
  <w:p w14:paraId="1CA32BA4" w14:textId="77777777" w:rsidR="003674B0" w:rsidRPr="00DA5803" w:rsidRDefault="00C34D3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Porter Town Hall, 8809 Wilder Road, Evansville, WI</w:t>
    </w:r>
  </w:p>
  <w:p w14:paraId="3ACDE8C0" w14:textId="77777777" w:rsidR="003674B0" w:rsidRDefault="003674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5D4F" w14:textId="77777777" w:rsidR="00913884" w:rsidRDefault="00913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F76"/>
    <w:multiLevelType w:val="hybridMultilevel"/>
    <w:tmpl w:val="ECC0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8F2"/>
    <w:multiLevelType w:val="hybridMultilevel"/>
    <w:tmpl w:val="FCE0A532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58545EC0"/>
    <w:multiLevelType w:val="hybridMultilevel"/>
    <w:tmpl w:val="D41A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50336"/>
    <w:multiLevelType w:val="hybridMultilevel"/>
    <w:tmpl w:val="DB1080A4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72FA2DF2"/>
    <w:multiLevelType w:val="hybridMultilevel"/>
    <w:tmpl w:val="B634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6925">
    <w:abstractNumId w:val="4"/>
  </w:num>
  <w:num w:numId="2" w16cid:durableId="587546186">
    <w:abstractNumId w:val="2"/>
  </w:num>
  <w:num w:numId="3" w16cid:durableId="1904561362">
    <w:abstractNumId w:val="1"/>
  </w:num>
  <w:num w:numId="4" w16cid:durableId="1504783731">
    <w:abstractNumId w:val="3"/>
  </w:num>
  <w:num w:numId="5" w16cid:durableId="6465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6"/>
    <w:rsid w:val="00044930"/>
    <w:rsid w:val="0004579C"/>
    <w:rsid w:val="00051D2B"/>
    <w:rsid w:val="000523D2"/>
    <w:rsid w:val="00054BCE"/>
    <w:rsid w:val="00060F7A"/>
    <w:rsid w:val="00065EF3"/>
    <w:rsid w:val="00085A42"/>
    <w:rsid w:val="000A4BC0"/>
    <w:rsid w:val="000C5E43"/>
    <w:rsid w:val="000C7D3C"/>
    <w:rsid w:val="000E011A"/>
    <w:rsid w:val="000E10F3"/>
    <w:rsid w:val="000E6C4E"/>
    <w:rsid w:val="000E7088"/>
    <w:rsid w:val="000F209B"/>
    <w:rsid w:val="001006DB"/>
    <w:rsid w:val="00116EDC"/>
    <w:rsid w:val="00120C40"/>
    <w:rsid w:val="0012379A"/>
    <w:rsid w:val="001347DD"/>
    <w:rsid w:val="00137A6F"/>
    <w:rsid w:val="00172086"/>
    <w:rsid w:val="00191F6D"/>
    <w:rsid w:val="00196A0E"/>
    <w:rsid w:val="00197052"/>
    <w:rsid w:val="001A2340"/>
    <w:rsid w:val="001B2FF6"/>
    <w:rsid w:val="001E5CC4"/>
    <w:rsid w:val="001E6C71"/>
    <w:rsid w:val="001F4DCC"/>
    <w:rsid w:val="00201B51"/>
    <w:rsid w:val="002326FD"/>
    <w:rsid w:val="0027334F"/>
    <w:rsid w:val="00284C88"/>
    <w:rsid w:val="00285D64"/>
    <w:rsid w:val="002A25F2"/>
    <w:rsid w:val="002B3B65"/>
    <w:rsid w:val="002E770B"/>
    <w:rsid w:val="002F2068"/>
    <w:rsid w:val="002F7A5A"/>
    <w:rsid w:val="00303E03"/>
    <w:rsid w:val="003319A8"/>
    <w:rsid w:val="003324F9"/>
    <w:rsid w:val="00332DE2"/>
    <w:rsid w:val="00335900"/>
    <w:rsid w:val="0036489F"/>
    <w:rsid w:val="003674B0"/>
    <w:rsid w:val="00371BD7"/>
    <w:rsid w:val="00394422"/>
    <w:rsid w:val="003947FE"/>
    <w:rsid w:val="003A3BB2"/>
    <w:rsid w:val="003A7075"/>
    <w:rsid w:val="003B3716"/>
    <w:rsid w:val="003C449F"/>
    <w:rsid w:val="003E62EC"/>
    <w:rsid w:val="00402058"/>
    <w:rsid w:val="004037D5"/>
    <w:rsid w:val="00412BD1"/>
    <w:rsid w:val="00413A3D"/>
    <w:rsid w:val="004262F6"/>
    <w:rsid w:val="00432639"/>
    <w:rsid w:val="004361DC"/>
    <w:rsid w:val="004647B1"/>
    <w:rsid w:val="004979E3"/>
    <w:rsid w:val="004B0946"/>
    <w:rsid w:val="004B5BD5"/>
    <w:rsid w:val="004B6CC8"/>
    <w:rsid w:val="004E52A7"/>
    <w:rsid w:val="00510612"/>
    <w:rsid w:val="00521248"/>
    <w:rsid w:val="00523095"/>
    <w:rsid w:val="005535E0"/>
    <w:rsid w:val="005647EA"/>
    <w:rsid w:val="005664EE"/>
    <w:rsid w:val="00575A37"/>
    <w:rsid w:val="005C4391"/>
    <w:rsid w:val="005C4ADD"/>
    <w:rsid w:val="005F2473"/>
    <w:rsid w:val="005F634E"/>
    <w:rsid w:val="00600365"/>
    <w:rsid w:val="00600CEF"/>
    <w:rsid w:val="00613EB1"/>
    <w:rsid w:val="00646F86"/>
    <w:rsid w:val="00655B83"/>
    <w:rsid w:val="00671140"/>
    <w:rsid w:val="006804B1"/>
    <w:rsid w:val="006905D4"/>
    <w:rsid w:val="00694C72"/>
    <w:rsid w:val="006A1DC6"/>
    <w:rsid w:val="006B3AA7"/>
    <w:rsid w:val="006C70D1"/>
    <w:rsid w:val="006C7731"/>
    <w:rsid w:val="006E2ABB"/>
    <w:rsid w:val="006F2F18"/>
    <w:rsid w:val="006F3D0F"/>
    <w:rsid w:val="007006E8"/>
    <w:rsid w:val="00706B09"/>
    <w:rsid w:val="0072001B"/>
    <w:rsid w:val="0073285A"/>
    <w:rsid w:val="00747A69"/>
    <w:rsid w:val="0075397C"/>
    <w:rsid w:val="007559D2"/>
    <w:rsid w:val="0076073C"/>
    <w:rsid w:val="00771BB3"/>
    <w:rsid w:val="0077445E"/>
    <w:rsid w:val="007C4B21"/>
    <w:rsid w:val="007E5748"/>
    <w:rsid w:val="007E75DC"/>
    <w:rsid w:val="007F2019"/>
    <w:rsid w:val="00803B58"/>
    <w:rsid w:val="008523CA"/>
    <w:rsid w:val="00864281"/>
    <w:rsid w:val="0089282B"/>
    <w:rsid w:val="008C13A9"/>
    <w:rsid w:val="008C5C6B"/>
    <w:rsid w:val="008D636D"/>
    <w:rsid w:val="008D78D5"/>
    <w:rsid w:val="008E3C7A"/>
    <w:rsid w:val="008E556E"/>
    <w:rsid w:val="008F1EBF"/>
    <w:rsid w:val="008F54B3"/>
    <w:rsid w:val="0090111E"/>
    <w:rsid w:val="00913884"/>
    <w:rsid w:val="00931B72"/>
    <w:rsid w:val="00940389"/>
    <w:rsid w:val="009532CE"/>
    <w:rsid w:val="009610F4"/>
    <w:rsid w:val="00970529"/>
    <w:rsid w:val="009728C8"/>
    <w:rsid w:val="00973F02"/>
    <w:rsid w:val="0098704C"/>
    <w:rsid w:val="009970FF"/>
    <w:rsid w:val="009976A3"/>
    <w:rsid w:val="009A19EC"/>
    <w:rsid w:val="009B4F5D"/>
    <w:rsid w:val="009B5B96"/>
    <w:rsid w:val="009F35CA"/>
    <w:rsid w:val="009F3A5E"/>
    <w:rsid w:val="009F3FE1"/>
    <w:rsid w:val="00A04881"/>
    <w:rsid w:val="00A15563"/>
    <w:rsid w:val="00A22FF5"/>
    <w:rsid w:val="00A37DF2"/>
    <w:rsid w:val="00A40ECB"/>
    <w:rsid w:val="00A46A77"/>
    <w:rsid w:val="00A67EBC"/>
    <w:rsid w:val="00A9151C"/>
    <w:rsid w:val="00A97589"/>
    <w:rsid w:val="00AA49E6"/>
    <w:rsid w:val="00AB4958"/>
    <w:rsid w:val="00AC3927"/>
    <w:rsid w:val="00AE6C25"/>
    <w:rsid w:val="00AE6E2A"/>
    <w:rsid w:val="00B364E2"/>
    <w:rsid w:val="00B40CB9"/>
    <w:rsid w:val="00B457C3"/>
    <w:rsid w:val="00B65539"/>
    <w:rsid w:val="00B664C6"/>
    <w:rsid w:val="00B74155"/>
    <w:rsid w:val="00B75F6D"/>
    <w:rsid w:val="00B846A2"/>
    <w:rsid w:val="00B86299"/>
    <w:rsid w:val="00B931BC"/>
    <w:rsid w:val="00BA2B9B"/>
    <w:rsid w:val="00BB20E3"/>
    <w:rsid w:val="00BB21D4"/>
    <w:rsid w:val="00BD17A9"/>
    <w:rsid w:val="00BD56F6"/>
    <w:rsid w:val="00BD6D8D"/>
    <w:rsid w:val="00BE4B86"/>
    <w:rsid w:val="00C0057F"/>
    <w:rsid w:val="00C17F6B"/>
    <w:rsid w:val="00C25C0A"/>
    <w:rsid w:val="00C25FE2"/>
    <w:rsid w:val="00C302E3"/>
    <w:rsid w:val="00C30495"/>
    <w:rsid w:val="00C34D34"/>
    <w:rsid w:val="00C60929"/>
    <w:rsid w:val="00C60D11"/>
    <w:rsid w:val="00C77B0C"/>
    <w:rsid w:val="00C9134B"/>
    <w:rsid w:val="00CD4521"/>
    <w:rsid w:val="00CD4D70"/>
    <w:rsid w:val="00CD6923"/>
    <w:rsid w:val="00CE6D34"/>
    <w:rsid w:val="00D02E17"/>
    <w:rsid w:val="00D32D8B"/>
    <w:rsid w:val="00D34506"/>
    <w:rsid w:val="00D4556C"/>
    <w:rsid w:val="00D47F46"/>
    <w:rsid w:val="00D50AF1"/>
    <w:rsid w:val="00D52DA9"/>
    <w:rsid w:val="00D644D9"/>
    <w:rsid w:val="00D91957"/>
    <w:rsid w:val="00DA3D65"/>
    <w:rsid w:val="00DB6ACA"/>
    <w:rsid w:val="00DC38EB"/>
    <w:rsid w:val="00DD248F"/>
    <w:rsid w:val="00DE743B"/>
    <w:rsid w:val="00DE7553"/>
    <w:rsid w:val="00DF3302"/>
    <w:rsid w:val="00E0430C"/>
    <w:rsid w:val="00E25BA6"/>
    <w:rsid w:val="00E37972"/>
    <w:rsid w:val="00E412D7"/>
    <w:rsid w:val="00E5784B"/>
    <w:rsid w:val="00E66175"/>
    <w:rsid w:val="00E701D1"/>
    <w:rsid w:val="00E7260E"/>
    <w:rsid w:val="00E84B01"/>
    <w:rsid w:val="00E85511"/>
    <w:rsid w:val="00EA4E6B"/>
    <w:rsid w:val="00EC41A6"/>
    <w:rsid w:val="00ED3098"/>
    <w:rsid w:val="00ED57A1"/>
    <w:rsid w:val="00EE14A7"/>
    <w:rsid w:val="00EE1FF5"/>
    <w:rsid w:val="00EF2398"/>
    <w:rsid w:val="00F16AA7"/>
    <w:rsid w:val="00F16C28"/>
    <w:rsid w:val="00F16E01"/>
    <w:rsid w:val="00F236B4"/>
    <w:rsid w:val="00F26468"/>
    <w:rsid w:val="00F367DA"/>
    <w:rsid w:val="00F371CC"/>
    <w:rsid w:val="00F5018C"/>
    <w:rsid w:val="00F52FAC"/>
    <w:rsid w:val="00F56F38"/>
    <w:rsid w:val="00F75739"/>
    <w:rsid w:val="00F9727F"/>
    <w:rsid w:val="00FB4C8E"/>
    <w:rsid w:val="00FD7AEF"/>
    <w:rsid w:val="00FE1492"/>
    <w:rsid w:val="00FE6F37"/>
    <w:rsid w:val="5891C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03AF"/>
  <w15:chartTrackingRefBased/>
  <w15:docId w15:val="{A7DC2AF7-FD58-4BFF-A5F2-6470FF38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9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9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539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2B9B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Porter Clerk</dc:creator>
  <cp:keywords/>
  <dc:description/>
  <cp:lastModifiedBy>Town of Porter Clerk</cp:lastModifiedBy>
  <cp:revision>2</cp:revision>
  <cp:lastPrinted>2026-08-15T18:28:00Z</cp:lastPrinted>
  <dcterms:created xsi:type="dcterms:W3CDTF">2026-10-09T13:15:00Z</dcterms:created>
  <dcterms:modified xsi:type="dcterms:W3CDTF">2026-10-09T13:15:00Z</dcterms:modified>
</cp:coreProperties>
</file>